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Default="00E55D89" w:rsidP="00E55D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E55D89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D89" w:rsidRDefault="00E55D89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E55D89" w:rsidRDefault="00E55D8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E55D89" w:rsidRDefault="00E55D8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E55D89" w:rsidRDefault="00E55D8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272</w:t>
                        </w:r>
                      </w:p>
                      <w:p w:rsidR="00E55D89" w:rsidRDefault="00E55D89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05 июня</w:t>
                        </w:r>
                      </w:p>
                      <w:p w:rsidR="00E55D89" w:rsidRDefault="00E55D89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E55D89" w:rsidRDefault="00E55D89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E55D89" w:rsidRDefault="00E55D89" w:rsidP="00E55D8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5D89" w:rsidRDefault="00E55D89" w:rsidP="00E55D89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E55D89" w:rsidRDefault="00E55D89" w:rsidP="00E55D89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E55D89" w:rsidRDefault="00E55D89" w:rsidP="00E55D89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E55D89" w:rsidRDefault="00E55D89" w:rsidP="00E55D89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E55D89" w:rsidRDefault="00E55D89" w:rsidP="00E55D89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E55D89" w:rsidRDefault="00E55D89" w:rsidP="00E55D89">
      <w:pPr>
        <w:pStyle w:val="31"/>
        <w:jc w:val="center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</w:p>
    <w:p w:rsidR="00E55D89" w:rsidRPr="00E55D89" w:rsidRDefault="00E55D89" w:rsidP="00E55D89">
      <w:pPr>
        <w:jc w:val="center"/>
        <w:rPr>
          <w:sz w:val="20"/>
          <w:szCs w:val="20"/>
        </w:rPr>
      </w:pPr>
      <w:r w:rsidRPr="00E55D89">
        <w:rPr>
          <w:sz w:val="20"/>
          <w:szCs w:val="20"/>
        </w:rPr>
        <w:t>РОССИЙСКАЯ  ФЕДЕРАЦИЯ</w:t>
      </w:r>
    </w:p>
    <w:p w:rsidR="00E55D89" w:rsidRPr="00E55D89" w:rsidRDefault="00E55D89" w:rsidP="00E55D89">
      <w:pPr>
        <w:jc w:val="center"/>
        <w:rPr>
          <w:sz w:val="20"/>
          <w:szCs w:val="20"/>
        </w:rPr>
      </w:pPr>
      <w:r w:rsidRPr="00E55D89">
        <w:rPr>
          <w:sz w:val="20"/>
          <w:szCs w:val="20"/>
        </w:rPr>
        <w:t>КОСТРОМСКАЯ  ОБЛАСТЬ</w:t>
      </w:r>
    </w:p>
    <w:p w:rsidR="00E55D89" w:rsidRPr="00E55D89" w:rsidRDefault="00E55D89" w:rsidP="00E55D89">
      <w:pPr>
        <w:jc w:val="center"/>
        <w:rPr>
          <w:sz w:val="20"/>
          <w:szCs w:val="20"/>
        </w:rPr>
      </w:pPr>
      <w:r w:rsidRPr="00E55D89">
        <w:rPr>
          <w:sz w:val="20"/>
          <w:szCs w:val="20"/>
        </w:rPr>
        <w:t>АДМИНИСТРАЦИЯ КАДЫЙСКОГО МУНИЦИПАЛЬНОГО РАЙОНА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Pr="00E55D89" w:rsidRDefault="00E55D89" w:rsidP="00E55D89">
      <w:pPr>
        <w:jc w:val="center"/>
        <w:rPr>
          <w:sz w:val="20"/>
          <w:szCs w:val="20"/>
        </w:rPr>
      </w:pPr>
      <w:r w:rsidRPr="00E55D89">
        <w:rPr>
          <w:sz w:val="20"/>
          <w:szCs w:val="20"/>
        </w:rPr>
        <w:t>ПОСТАНОВЛЕНИЕ</w:t>
      </w:r>
    </w:p>
    <w:p w:rsidR="00E55D89" w:rsidRPr="00E55D89" w:rsidRDefault="00E55D89" w:rsidP="00E55D89">
      <w:pPr>
        <w:jc w:val="center"/>
        <w:rPr>
          <w:sz w:val="20"/>
          <w:szCs w:val="20"/>
        </w:rPr>
      </w:pPr>
    </w:p>
    <w:p w:rsidR="00E55D89" w:rsidRPr="00E55D89" w:rsidRDefault="00E55D89" w:rsidP="00E55D89">
      <w:pPr>
        <w:jc w:val="left"/>
        <w:rPr>
          <w:sz w:val="20"/>
          <w:szCs w:val="20"/>
        </w:rPr>
      </w:pPr>
      <w:r w:rsidRPr="00E55D89">
        <w:rPr>
          <w:sz w:val="20"/>
          <w:szCs w:val="20"/>
        </w:rPr>
        <w:t xml:space="preserve"> «29 » мая 2020  года</w:t>
      </w:r>
      <w:r w:rsidRPr="00E55D89">
        <w:rPr>
          <w:sz w:val="20"/>
          <w:szCs w:val="20"/>
        </w:rPr>
        <w:tab/>
      </w:r>
      <w:r w:rsidRPr="00E55D89">
        <w:rPr>
          <w:sz w:val="20"/>
          <w:szCs w:val="20"/>
        </w:rPr>
        <w:tab/>
      </w:r>
      <w:r w:rsidRPr="00E55D89">
        <w:rPr>
          <w:sz w:val="20"/>
          <w:szCs w:val="20"/>
        </w:rPr>
        <w:tab/>
      </w:r>
      <w:r w:rsidRPr="00E55D89">
        <w:rPr>
          <w:sz w:val="20"/>
          <w:szCs w:val="20"/>
        </w:rPr>
        <w:tab/>
      </w:r>
      <w:r w:rsidRPr="00E55D89">
        <w:rPr>
          <w:sz w:val="20"/>
          <w:szCs w:val="20"/>
        </w:rPr>
        <w:tab/>
      </w:r>
      <w:r w:rsidRPr="00E55D89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                      </w:t>
      </w:r>
      <w:r w:rsidRPr="00E55D89">
        <w:rPr>
          <w:sz w:val="20"/>
          <w:szCs w:val="20"/>
        </w:rPr>
        <w:t xml:space="preserve">         № 209</w:t>
      </w:r>
    </w:p>
    <w:p w:rsidR="00E55D89" w:rsidRPr="00E55D89" w:rsidRDefault="00E55D89" w:rsidP="00E55D89">
      <w:pPr>
        <w:jc w:val="center"/>
        <w:rPr>
          <w:sz w:val="20"/>
          <w:szCs w:val="20"/>
        </w:rPr>
      </w:pP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>О внесении изменений в постановление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администрации Кадыйского </w:t>
      </w:r>
      <w:proofErr w:type="gramStart"/>
      <w:r w:rsidRPr="00E55D89">
        <w:rPr>
          <w:sz w:val="20"/>
          <w:szCs w:val="20"/>
        </w:rPr>
        <w:t>муниципального</w:t>
      </w:r>
      <w:proofErr w:type="gramEnd"/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>района от 01 октября 2018 года № 346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В целях реализации требований </w:t>
      </w:r>
      <w:hyperlink r:id="rId5" w:history="1">
        <w:r w:rsidRPr="00E55D89">
          <w:rPr>
            <w:sz w:val="20"/>
            <w:szCs w:val="20"/>
          </w:rPr>
          <w:t>статей 25</w:t>
        </w:r>
      </w:hyperlink>
      <w:r w:rsidRPr="00E55D89">
        <w:rPr>
          <w:sz w:val="20"/>
          <w:szCs w:val="20"/>
        </w:rPr>
        <w:t xml:space="preserve">, </w:t>
      </w:r>
      <w:hyperlink r:id="rId6" w:history="1">
        <w:r w:rsidRPr="00E55D89">
          <w:rPr>
            <w:sz w:val="20"/>
            <w:szCs w:val="20"/>
          </w:rPr>
          <w:t>39</w:t>
        </w:r>
      </w:hyperlink>
      <w:r w:rsidRPr="00E55D89">
        <w:rPr>
          <w:sz w:val="20"/>
          <w:szCs w:val="20"/>
        </w:rPr>
        <w:t xml:space="preserve"> Уголовно-исполнительного кодекса Российской Федерации, </w:t>
      </w:r>
      <w:hyperlink r:id="rId7" w:history="1">
        <w:r w:rsidRPr="00E55D89">
          <w:rPr>
            <w:sz w:val="20"/>
            <w:szCs w:val="20"/>
          </w:rPr>
          <w:t>статей 49</w:t>
        </w:r>
      </w:hyperlink>
      <w:r w:rsidRPr="00E55D89">
        <w:rPr>
          <w:sz w:val="20"/>
          <w:szCs w:val="20"/>
        </w:rPr>
        <w:t xml:space="preserve">, </w:t>
      </w:r>
      <w:hyperlink r:id="rId8" w:history="1">
        <w:r w:rsidRPr="00E55D89">
          <w:rPr>
            <w:sz w:val="20"/>
            <w:szCs w:val="20"/>
          </w:rPr>
          <w:t>50</w:t>
        </w:r>
      </w:hyperlink>
      <w:r w:rsidRPr="00E55D89">
        <w:rPr>
          <w:sz w:val="20"/>
          <w:szCs w:val="20"/>
        </w:rPr>
        <w:t xml:space="preserve"> Уголовного кодекса Российской Федерации, руководствуясь Уставом Кадыйского муниципального района,</w:t>
      </w:r>
    </w:p>
    <w:p w:rsidR="00E55D89" w:rsidRPr="00E55D89" w:rsidRDefault="00E55D89" w:rsidP="00E55D89">
      <w:pPr>
        <w:autoSpaceDN w:val="0"/>
        <w:adjustRightInd w:val="0"/>
        <w:ind w:firstLine="540"/>
        <w:jc w:val="left"/>
        <w:rPr>
          <w:sz w:val="20"/>
          <w:szCs w:val="20"/>
        </w:rPr>
      </w:pPr>
      <w:r w:rsidRPr="00E55D89">
        <w:rPr>
          <w:sz w:val="20"/>
          <w:szCs w:val="20"/>
        </w:rPr>
        <w:t>постановляет: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         1. В приложении 1 к постановлению администрации Кадыйского муниципального от 01.10.2018 № 346 «Об определении мест для отбывания исправительных работ, назначенных осужденному, не имеющему основного места работы, а также видов обязательных работ, осужденными, и объектов, на которых отбываются указанные работы» раздел 2 дополнить пунктом 3 следующего содержания:</w:t>
      </w:r>
    </w:p>
    <w:p w:rsidR="00E55D89" w:rsidRPr="00E55D89" w:rsidRDefault="00E55D89" w:rsidP="00E55D89">
      <w:pPr>
        <w:autoSpaceDN w:val="0"/>
        <w:adjustRightInd w:val="0"/>
        <w:rPr>
          <w:sz w:val="20"/>
          <w:szCs w:val="20"/>
          <w:lang w:eastAsia="ru-RU"/>
        </w:rPr>
      </w:pPr>
      <w:r w:rsidRPr="00E55D89">
        <w:rPr>
          <w:sz w:val="20"/>
          <w:szCs w:val="20"/>
          <w:lang w:eastAsia="ru-RU"/>
        </w:rPr>
        <w:t xml:space="preserve">«ООО «М-Комплект» адрес: Костромская область, Кадыйский район, </w:t>
      </w:r>
      <w:proofErr w:type="spellStart"/>
      <w:r w:rsidRPr="00E55D89">
        <w:rPr>
          <w:sz w:val="20"/>
          <w:szCs w:val="20"/>
          <w:lang w:eastAsia="ru-RU"/>
        </w:rPr>
        <w:t>п</w:t>
      </w:r>
      <w:proofErr w:type="gramStart"/>
      <w:r w:rsidRPr="00E55D89">
        <w:rPr>
          <w:sz w:val="20"/>
          <w:szCs w:val="20"/>
          <w:lang w:eastAsia="ru-RU"/>
        </w:rPr>
        <w:t>.К</w:t>
      </w:r>
      <w:proofErr w:type="gramEnd"/>
      <w:r w:rsidRPr="00E55D89">
        <w:rPr>
          <w:sz w:val="20"/>
          <w:szCs w:val="20"/>
          <w:lang w:eastAsia="ru-RU"/>
        </w:rPr>
        <w:t>адый</w:t>
      </w:r>
      <w:proofErr w:type="spellEnd"/>
      <w:r w:rsidRPr="00E55D89">
        <w:rPr>
          <w:sz w:val="20"/>
          <w:szCs w:val="20"/>
          <w:lang w:eastAsia="ru-RU"/>
        </w:rPr>
        <w:t>, ул.Гагарина, д.49».</w:t>
      </w:r>
    </w:p>
    <w:p w:rsidR="00E55D89" w:rsidRPr="00E55D89" w:rsidRDefault="00E55D89" w:rsidP="00E55D89">
      <w:pPr>
        <w:autoSpaceDN w:val="0"/>
        <w:adjustRightInd w:val="0"/>
        <w:ind w:firstLine="708"/>
        <w:rPr>
          <w:sz w:val="20"/>
          <w:szCs w:val="20"/>
        </w:rPr>
      </w:pPr>
      <w:r w:rsidRPr="00E55D89">
        <w:rPr>
          <w:sz w:val="20"/>
          <w:szCs w:val="20"/>
          <w:lang w:eastAsia="ru-RU"/>
        </w:rPr>
        <w:t xml:space="preserve">2. В приложении 2 </w:t>
      </w:r>
      <w:r w:rsidRPr="00E55D89">
        <w:rPr>
          <w:sz w:val="20"/>
          <w:szCs w:val="20"/>
        </w:rPr>
        <w:t>к постановлению администрации Кадыйского муниципального от 01.10.2018 № 346 «Об определении мест для отбывания исправительных работ, назначенных осужденному, не имеющему основного места работы, а также видов обязательных работ, осужденными, и объектов, на которых отбываются указанные работы»</w:t>
      </w:r>
    </w:p>
    <w:p w:rsidR="00E55D89" w:rsidRPr="00E55D89" w:rsidRDefault="00E55D89" w:rsidP="00E55D89">
      <w:pPr>
        <w:autoSpaceDN w:val="0"/>
        <w:adjustRightInd w:val="0"/>
        <w:ind w:firstLine="708"/>
        <w:rPr>
          <w:sz w:val="20"/>
          <w:szCs w:val="20"/>
        </w:rPr>
      </w:pPr>
      <w:r w:rsidRPr="00E55D89">
        <w:rPr>
          <w:sz w:val="20"/>
          <w:szCs w:val="20"/>
        </w:rPr>
        <w:t>- в разделе 3 пункт 1 изложить в следующей редакции:</w:t>
      </w:r>
    </w:p>
    <w:p w:rsidR="00E55D89" w:rsidRPr="00E55D89" w:rsidRDefault="00E55D89" w:rsidP="00E55D89">
      <w:pPr>
        <w:autoSpaceDN w:val="0"/>
        <w:adjustRightInd w:val="0"/>
        <w:ind w:firstLine="708"/>
        <w:rPr>
          <w:sz w:val="20"/>
          <w:szCs w:val="20"/>
          <w:lang w:eastAsia="ru-RU"/>
        </w:rPr>
      </w:pPr>
      <w:r w:rsidRPr="00E55D89">
        <w:rPr>
          <w:sz w:val="20"/>
          <w:szCs w:val="20"/>
          <w:lang w:eastAsia="ru-RU"/>
        </w:rPr>
        <w:t xml:space="preserve">«Виды работ - уборка территории; наименование объекта – территория поселения; адрес – Костромская область, Кадыйский район, </w:t>
      </w:r>
      <w:proofErr w:type="spellStart"/>
      <w:r w:rsidRPr="00E55D89">
        <w:rPr>
          <w:sz w:val="20"/>
          <w:szCs w:val="20"/>
          <w:lang w:eastAsia="ru-RU"/>
        </w:rPr>
        <w:t>д</w:t>
      </w:r>
      <w:proofErr w:type="gramStart"/>
      <w:r w:rsidRPr="00E55D89">
        <w:rPr>
          <w:sz w:val="20"/>
          <w:szCs w:val="20"/>
          <w:lang w:eastAsia="ru-RU"/>
        </w:rPr>
        <w:t>.Е</w:t>
      </w:r>
      <w:proofErr w:type="gramEnd"/>
      <w:r w:rsidRPr="00E55D89">
        <w:rPr>
          <w:sz w:val="20"/>
          <w:szCs w:val="20"/>
          <w:lang w:eastAsia="ru-RU"/>
        </w:rPr>
        <w:t>катеринкино</w:t>
      </w:r>
      <w:proofErr w:type="spellEnd"/>
      <w:r w:rsidRPr="00E55D89">
        <w:rPr>
          <w:sz w:val="20"/>
          <w:szCs w:val="20"/>
          <w:lang w:eastAsia="ru-RU"/>
        </w:rPr>
        <w:t>»;</w:t>
      </w:r>
    </w:p>
    <w:p w:rsidR="00E55D89" w:rsidRPr="00E55D89" w:rsidRDefault="00E55D89" w:rsidP="00E55D89">
      <w:pPr>
        <w:autoSpaceDN w:val="0"/>
        <w:adjustRightInd w:val="0"/>
        <w:ind w:firstLine="708"/>
        <w:rPr>
          <w:sz w:val="20"/>
          <w:szCs w:val="20"/>
          <w:lang w:eastAsia="ru-RU"/>
        </w:rPr>
      </w:pPr>
      <w:r w:rsidRPr="00E55D89">
        <w:rPr>
          <w:sz w:val="20"/>
          <w:szCs w:val="20"/>
          <w:lang w:eastAsia="ru-RU"/>
        </w:rPr>
        <w:t xml:space="preserve">- в разделе 3 из пункта 2 исключить объект для отбывания обязательных работ «Котельная МКУ </w:t>
      </w:r>
      <w:proofErr w:type="spellStart"/>
      <w:r w:rsidRPr="00E55D89">
        <w:rPr>
          <w:sz w:val="20"/>
          <w:szCs w:val="20"/>
          <w:lang w:eastAsia="ru-RU"/>
        </w:rPr>
        <w:t>Екатеринкинский</w:t>
      </w:r>
      <w:proofErr w:type="spellEnd"/>
      <w:r w:rsidRPr="00E55D89">
        <w:rPr>
          <w:sz w:val="20"/>
          <w:szCs w:val="20"/>
          <w:lang w:eastAsia="ru-RU"/>
        </w:rPr>
        <w:t xml:space="preserve"> СК»;</w:t>
      </w:r>
    </w:p>
    <w:p w:rsidR="00E55D89" w:rsidRPr="00E55D89" w:rsidRDefault="00E55D89" w:rsidP="00E55D89">
      <w:pPr>
        <w:rPr>
          <w:sz w:val="20"/>
          <w:szCs w:val="20"/>
          <w:lang w:eastAsia="ru-RU"/>
        </w:rPr>
      </w:pPr>
      <w:r w:rsidRPr="00E55D89">
        <w:rPr>
          <w:sz w:val="20"/>
          <w:szCs w:val="20"/>
          <w:lang w:eastAsia="ru-RU"/>
        </w:rPr>
        <w:t>- в разделе 4 из пункта 2 исключить объекты для отбывания обязательных работ «</w:t>
      </w:r>
      <w:r w:rsidRPr="00E55D89">
        <w:rPr>
          <w:sz w:val="20"/>
          <w:szCs w:val="20"/>
        </w:rPr>
        <w:t xml:space="preserve">Котельная МКУ </w:t>
      </w:r>
      <w:proofErr w:type="spellStart"/>
      <w:r w:rsidRPr="00E55D89">
        <w:rPr>
          <w:sz w:val="20"/>
          <w:szCs w:val="20"/>
        </w:rPr>
        <w:t>Завражный</w:t>
      </w:r>
      <w:proofErr w:type="spellEnd"/>
      <w:r w:rsidRPr="00E55D89">
        <w:rPr>
          <w:sz w:val="20"/>
          <w:szCs w:val="20"/>
        </w:rPr>
        <w:t xml:space="preserve"> СДК» и «Котельная сельского клуба с</w:t>
      </w:r>
      <w:proofErr w:type="gramStart"/>
      <w:r w:rsidRPr="00E55D89">
        <w:rPr>
          <w:sz w:val="20"/>
          <w:szCs w:val="20"/>
        </w:rPr>
        <w:t>.Б</w:t>
      </w:r>
      <w:proofErr w:type="gramEnd"/>
      <w:r w:rsidRPr="00E55D89">
        <w:rPr>
          <w:sz w:val="20"/>
          <w:szCs w:val="20"/>
        </w:rPr>
        <w:t>орисоглебское</w:t>
      </w:r>
      <w:r w:rsidRPr="00E55D89">
        <w:rPr>
          <w:sz w:val="20"/>
          <w:szCs w:val="20"/>
          <w:lang w:eastAsia="ru-RU"/>
        </w:rPr>
        <w:t xml:space="preserve">».  </w:t>
      </w:r>
    </w:p>
    <w:p w:rsidR="00E55D89" w:rsidRPr="00E55D89" w:rsidRDefault="00E55D89" w:rsidP="00E55D89">
      <w:pPr>
        <w:ind w:firstLine="540"/>
        <w:rPr>
          <w:sz w:val="20"/>
          <w:szCs w:val="20"/>
        </w:rPr>
      </w:pPr>
      <w:r w:rsidRPr="00E55D89">
        <w:rPr>
          <w:sz w:val="20"/>
          <w:szCs w:val="20"/>
        </w:rPr>
        <w:t xml:space="preserve">3. </w:t>
      </w:r>
      <w:proofErr w:type="gramStart"/>
      <w:r w:rsidRPr="00E55D89">
        <w:rPr>
          <w:sz w:val="20"/>
          <w:szCs w:val="20"/>
        </w:rPr>
        <w:t>Контроль за</w:t>
      </w:r>
      <w:proofErr w:type="gramEnd"/>
      <w:r w:rsidRPr="00E55D89">
        <w:rPr>
          <w:sz w:val="20"/>
          <w:szCs w:val="20"/>
        </w:rPr>
        <w:t xml:space="preserve"> выполнением настоящего постановления возложить на руководителя аппарата администрации Кадыйского  муниципального  района.</w:t>
      </w:r>
    </w:p>
    <w:p w:rsidR="00E55D89" w:rsidRPr="00E55D89" w:rsidRDefault="00E55D89" w:rsidP="00E55D89">
      <w:pPr>
        <w:autoSpaceDN w:val="0"/>
        <w:adjustRightInd w:val="0"/>
        <w:ind w:firstLine="540"/>
        <w:rPr>
          <w:sz w:val="20"/>
          <w:szCs w:val="20"/>
        </w:rPr>
      </w:pPr>
      <w:r w:rsidRPr="00E55D89">
        <w:rPr>
          <w:sz w:val="20"/>
          <w:szCs w:val="20"/>
        </w:rPr>
        <w:t xml:space="preserve">3. Настоящее постановление вступает в силу </w:t>
      </w:r>
      <w:proofErr w:type="gramStart"/>
      <w:r w:rsidRPr="00E55D89">
        <w:rPr>
          <w:sz w:val="20"/>
          <w:szCs w:val="20"/>
        </w:rPr>
        <w:t>с даты подписания</w:t>
      </w:r>
      <w:proofErr w:type="gramEnd"/>
      <w:r w:rsidRPr="00E55D89">
        <w:rPr>
          <w:sz w:val="20"/>
          <w:szCs w:val="20"/>
        </w:rPr>
        <w:t xml:space="preserve"> и подлежит  официальному опубликованию в информационном бюллетене "Муниципальный вестник".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Pr="00E55D89" w:rsidRDefault="00E55D89" w:rsidP="00E55D89">
      <w:pPr>
        <w:rPr>
          <w:rFonts w:eastAsia="Times New Roman"/>
          <w:b/>
          <w:sz w:val="20"/>
          <w:szCs w:val="20"/>
          <w:lang w:eastAsia="ar-SA"/>
        </w:rPr>
      </w:pPr>
      <w:r w:rsidRPr="00E55D89">
        <w:rPr>
          <w:sz w:val="20"/>
          <w:szCs w:val="20"/>
        </w:rPr>
        <w:t xml:space="preserve"> Глава Кадыйского муниципального района</w:t>
      </w:r>
      <w:r>
        <w:rPr>
          <w:sz w:val="20"/>
          <w:szCs w:val="20"/>
        </w:rPr>
        <w:tab/>
      </w:r>
      <w:r w:rsidRPr="00E55D89">
        <w:rPr>
          <w:sz w:val="20"/>
          <w:szCs w:val="20"/>
        </w:rPr>
        <w:t xml:space="preserve">   Е.Ю.Большак</w:t>
      </w:r>
      <w:r>
        <w:rPr>
          <w:sz w:val="20"/>
          <w:szCs w:val="20"/>
        </w:rPr>
        <w:t>ов</w:t>
      </w:r>
    </w:p>
    <w:p w:rsidR="00E55D89" w:rsidRPr="00E55D89" w:rsidRDefault="00E55D89" w:rsidP="00E55D89">
      <w:pPr>
        <w:pStyle w:val="31"/>
        <w:jc w:val="center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</w:p>
    <w:p w:rsidR="00E55D89" w:rsidRDefault="00E55D89" w:rsidP="00E55D89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E55D89" w:rsidRDefault="00E55D89" w:rsidP="00E55D89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КОСТРОМСКАЯ ОБЛАСТЬ</w:t>
      </w:r>
    </w:p>
    <w:p w:rsidR="00E55D89" w:rsidRDefault="00E55D89" w:rsidP="00E55D89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АДМИНИСТРАЦИЯ КАДЫЙСКОГО МУНИЦИПАЛЬНОГО РАЙОНА                                       </w:t>
      </w:r>
    </w:p>
    <w:p w:rsidR="00E55D89" w:rsidRDefault="00E55D89" w:rsidP="00E55D89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E55D89" w:rsidRDefault="00E55D89" w:rsidP="00E55D89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E55D89" w:rsidRDefault="00E55D89" w:rsidP="00E55D89">
      <w:pPr>
        <w:spacing w:line="100" w:lineRule="atLeast"/>
      </w:pPr>
    </w:p>
    <w:p w:rsidR="00E55D89" w:rsidRPr="00E55D89" w:rsidRDefault="00E55D89" w:rsidP="00E55D89">
      <w:pPr>
        <w:spacing w:line="100" w:lineRule="atLeast"/>
        <w:rPr>
          <w:sz w:val="20"/>
          <w:szCs w:val="20"/>
        </w:rPr>
      </w:pPr>
      <w:r w:rsidRPr="00E55D89">
        <w:rPr>
          <w:sz w:val="20"/>
          <w:szCs w:val="20"/>
        </w:rPr>
        <w:t xml:space="preserve">« 03 »  июня  2020 года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E55D89">
        <w:rPr>
          <w:sz w:val="20"/>
          <w:szCs w:val="20"/>
        </w:rPr>
        <w:t xml:space="preserve">      № 213 </w:t>
      </w:r>
    </w:p>
    <w:p w:rsidR="00E55D89" w:rsidRPr="00E55D89" w:rsidRDefault="00E55D89" w:rsidP="00E55D89">
      <w:pPr>
        <w:spacing w:line="100" w:lineRule="atLeast"/>
        <w:rPr>
          <w:sz w:val="20"/>
          <w:szCs w:val="20"/>
        </w:rPr>
      </w:pPr>
    </w:p>
    <w:p w:rsidR="00E55D89" w:rsidRPr="00E55D89" w:rsidRDefault="00E55D89" w:rsidP="00E55D89">
      <w:pPr>
        <w:spacing w:line="100" w:lineRule="atLeast"/>
        <w:rPr>
          <w:sz w:val="20"/>
          <w:szCs w:val="20"/>
        </w:rPr>
      </w:pPr>
      <w:r w:rsidRPr="00E55D89">
        <w:rPr>
          <w:sz w:val="20"/>
          <w:szCs w:val="20"/>
        </w:rPr>
        <w:t xml:space="preserve">О внесении изменений в постановление </w:t>
      </w:r>
    </w:p>
    <w:p w:rsidR="00E55D89" w:rsidRPr="00E55D89" w:rsidRDefault="00E55D89" w:rsidP="00E55D89">
      <w:pPr>
        <w:spacing w:line="100" w:lineRule="atLeast"/>
        <w:rPr>
          <w:sz w:val="20"/>
          <w:szCs w:val="20"/>
        </w:rPr>
      </w:pPr>
      <w:r w:rsidRPr="00E55D89">
        <w:rPr>
          <w:sz w:val="20"/>
          <w:szCs w:val="20"/>
        </w:rPr>
        <w:t xml:space="preserve">администрации Кадыйского </w:t>
      </w:r>
      <w:proofErr w:type="gramStart"/>
      <w:r w:rsidRPr="00E55D89">
        <w:rPr>
          <w:sz w:val="20"/>
          <w:szCs w:val="20"/>
        </w:rPr>
        <w:t>муниципального</w:t>
      </w:r>
      <w:proofErr w:type="gramEnd"/>
    </w:p>
    <w:p w:rsidR="00E55D89" w:rsidRPr="00E55D89" w:rsidRDefault="00E55D89" w:rsidP="00E55D89">
      <w:pPr>
        <w:spacing w:line="100" w:lineRule="atLeast"/>
        <w:rPr>
          <w:sz w:val="20"/>
          <w:szCs w:val="20"/>
        </w:rPr>
      </w:pPr>
      <w:r w:rsidRPr="00E55D89">
        <w:rPr>
          <w:sz w:val="20"/>
          <w:szCs w:val="20"/>
        </w:rPr>
        <w:t>района от 06 сентября 2018 года №300</w:t>
      </w:r>
    </w:p>
    <w:p w:rsidR="00E55D89" w:rsidRPr="00E55D89" w:rsidRDefault="00E55D89" w:rsidP="00E55D89">
      <w:pPr>
        <w:spacing w:line="100" w:lineRule="atLeast"/>
        <w:rPr>
          <w:spacing w:val="-4"/>
          <w:sz w:val="20"/>
          <w:szCs w:val="20"/>
        </w:rPr>
      </w:pPr>
    </w:p>
    <w:p w:rsidR="00E55D89" w:rsidRPr="00E55D89" w:rsidRDefault="00E55D89" w:rsidP="00E55D89">
      <w:pPr>
        <w:spacing w:line="100" w:lineRule="atLeast"/>
        <w:rPr>
          <w:spacing w:val="-1"/>
          <w:sz w:val="20"/>
          <w:szCs w:val="20"/>
        </w:rPr>
      </w:pPr>
    </w:p>
    <w:p w:rsidR="00E55D89" w:rsidRPr="00E55D89" w:rsidRDefault="00E55D89" w:rsidP="00E55D89">
      <w:pPr>
        <w:ind w:firstLine="708"/>
        <w:rPr>
          <w:spacing w:val="-1"/>
          <w:sz w:val="20"/>
          <w:szCs w:val="20"/>
        </w:rPr>
      </w:pPr>
      <w:r w:rsidRPr="00E55D89">
        <w:rPr>
          <w:spacing w:val="-1"/>
          <w:sz w:val="20"/>
          <w:szCs w:val="20"/>
        </w:rPr>
        <w:t>В целях приведения муниципального правового акта в соответствие с действующим законодательством Российской Федерации, руководствуясь уставом Кадыйского муниципального района, администрация Кадыйского муниципального района постановляет:</w:t>
      </w:r>
    </w:p>
    <w:p w:rsidR="00E55D89" w:rsidRPr="00E55D89" w:rsidRDefault="00E55D89" w:rsidP="00E55D89">
      <w:pPr>
        <w:ind w:firstLine="708"/>
        <w:rPr>
          <w:spacing w:val="-1"/>
          <w:sz w:val="20"/>
          <w:szCs w:val="20"/>
        </w:rPr>
      </w:pPr>
      <w:r w:rsidRPr="00E55D89">
        <w:rPr>
          <w:spacing w:val="-1"/>
          <w:sz w:val="20"/>
          <w:szCs w:val="20"/>
        </w:rPr>
        <w:lastRenderedPageBreak/>
        <w:t>1.Внести в Постановление администрации Кадыйского муниципального района от 06 сентября 2018 года №300 «Об антитеррористической комиссии Кадыйского муниципального района» (далее - Постановление) следующие изменения:</w:t>
      </w:r>
    </w:p>
    <w:p w:rsidR="00E55D89" w:rsidRPr="00E55D89" w:rsidRDefault="00E55D89" w:rsidP="00E55D89">
      <w:pPr>
        <w:ind w:firstLine="708"/>
        <w:rPr>
          <w:spacing w:val="-1"/>
          <w:sz w:val="20"/>
          <w:szCs w:val="20"/>
        </w:rPr>
      </w:pPr>
      <w:r w:rsidRPr="00E55D89">
        <w:rPr>
          <w:spacing w:val="-1"/>
          <w:sz w:val="20"/>
          <w:szCs w:val="20"/>
        </w:rPr>
        <w:t>1.1.Приложение №1 Постановления «Персональный состав антитеррористической комиссии Кадыйского муниципального района» изложить в новой редакции (Приложение).</w:t>
      </w:r>
    </w:p>
    <w:p w:rsidR="00E55D89" w:rsidRPr="00E55D89" w:rsidRDefault="00E55D89" w:rsidP="00E55D89">
      <w:pPr>
        <w:rPr>
          <w:spacing w:val="-1"/>
          <w:sz w:val="20"/>
          <w:szCs w:val="20"/>
        </w:rPr>
      </w:pPr>
      <w:r w:rsidRPr="00E55D89">
        <w:rPr>
          <w:spacing w:val="-1"/>
          <w:sz w:val="20"/>
          <w:szCs w:val="20"/>
        </w:rPr>
        <w:tab/>
        <w:t xml:space="preserve">2. </w:t>
      </w:r>
      <w:proofErr w:type="gramStart"/>
      <w:r w:rsidRPr="00E55D89">
        <w:rPr>
          <w:spacing w:val="-1"/>
          <w:sz w:val="20"/>
          <w:szCs w:val="20"/>
        </w:rPr>
        <w:t>Контроль за</w:t>
      </w:r>
      <w:proofErr w:type="gramEnd"/>
      <w:r w:rsidRPr="00E55D89">
        <w:rPr>
          <w:spacing w:val="-1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E55D89" w:rsidRPr="00E55D89" w:rsidRDefault="00E55D89" w:rsidP="00E55D89">
      <w:pPr>
        <w:rPr>
          <w:spacing w:val="-1"/>
          <w:sz w:val="20"/>
          <w:szCs w:val="20"/>
        </w:rPr>
      </w:pPr>
      <w:r w:rsidRPr="00E55D89">
        <w:rPr>
          <w:spacing w:val="-1"/>
          <w:sz w:val="20"/>
          <w:szCs w:val="20"/>
        </w:rPr>
        <w:tab/>
        <w:t xml:space="preserve">3. </w:t>
      </w:r>
      <w:proofErr w:type="gramStart"/>
      <w:r w:rsidRPr="00E55D89">
        <w:rPr>
          <w:spacing w:val="-1"/>
          <w:sz w:val="20"/>
          <w:szCs w:val="20"/>
        </w:rPr>
        <w:t>Настоящее постановление вступает в силу с момента подписания и подлежит опубликованию.</w:t>
      </w:r>
      <w:proofErr w:type="gramEnd"/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 Глава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 Кадыйского муниципа</w:t>
      </w:r>
      <w:r>
        <w:rPr>
          <w:sz w:val="20"/>
          <w:szCs w:val="20"/>
        </w:rPr>
        <w:t xml:space="preserve">льного района   </w:t>
      </w:r>
      <w:r w:rsidRPr="00E55D89">
        <w:rPr>
          <w:sz w:val="20"/>
          <w:szCs w:val="20"/>
        </w:rPr>
        <w:t xml:space="preserve">      Е.Ю.Большаков</w:t>
      </w:r>
    </w:p>
    <w:p w:rsidR="00E55D89" w:rsidRPr="00E55D89" w:rsidRDefault="00E55D89" w:rsidP="00E55D8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5D89" w:rsidRPr="00E55D89" w:rsidRDefault="00E55D89" w:rsidP="00E55D89">
      <w:pPr>
        <w:ind w:left="5670"/>
        <w:jc w:val="right"/>
        <w:rPr>
          <w:sz w:val="20"/>
          <w:szCs w:val="20"/>
        </w:rPr>
      </w:pPr>
      <w:r w:rsidRPr="00E55D89">
        <w:rPr>
          <w:sz w:val="20"/>
          <w:szCs w:val="20"/>
        </w:rPr>
        <w:t xml:space="preserve">             Приложение</w:t>
      </w:r>
    </w:p>
    <w:p w:rsidR="00E55D89" w:rsidRPr="00E55D89" w:rsidRDefault="00E55D89" w:rsidP="00E55D89">
      <w:pPr>
        <w:ind w:left="5670"/>
        <w:jc w:val="right"/>
        <w:rPr>
          <w:sz w:val="20"/>
          <w:szCs w:val="20"/>
        </w:rPr>
      </w:pPr>
      <w:r w:rsidRPr="00E55D89">
        <w:rPr>
          <w:sz w:val="20"/>
          <w:szCs w:val="20"/>
        </w:rPr>
        <w:t>к постановлению</w:t>
      </w:r>
    </w:p>
    <w:p w:rsidR="00E55D89" w:rsidRPr="00E55D89" w:rsidRDefault="00E55D89" w:rsidP="00E55D89">
      <w:pPr>
        <w:ind w:left="5670"/>
        <w:jc w:val="right"/>
        <w:rPr>
          <w:sz w:val="20"/>
          <w:szCs w:val="20"/>
        </w:rPr>
      </w:pPr>
      <w:r w:rsidRPr="00E55D89">
        <w:rPr>
          <w:sz w:val="20"/>
          <w:szCs w:val="20"/>
        </w:rPr>
        <w:t>администрации Кадыйского</w:t>
      </w:r>
    </w:p>
    <w:p w:rsidR="00E55D89" w:rsidRPr="00E55D89" w:rsidRDefault="00E55D89" w:rsidP="00E55D89">
      <w:pPr>
        <w:ind w:left="5670"/>
        <w:jc w:val="right"/>
        <w:rPr>
          <w:sz w:val="20"/>
          <w:szCs w:val="20"/>
        </w:rPr>
      </w:pPr>
      <w:r w:rsidRPr="00E55D89">
        <w:rPr>
          <w:sz w:val="20"/>
          <w:szCs w:val="20"/>
        </w:rPr>
        <w:t>муниципального района</w:t>
      </w:r>
    </w:p>
    <w:p w:rsidR="00E55D89" w:rsidRPr="00E55D89" w:rsidRDefault="00E55D89" w:rsidP="00E55D89">
      <w:pPr>
        <w:ind w:left="5670"/>
        <w:jc w:val="right"/>
        <w:rPr>
          <w:sz w:val="20"/>
          <w:szCs w:val="20"/>
        </w:rPr>
      </w:pPr>
      <w:r w:rsidRPr="00E55D89">
        <w:rPr>
          <w:sz w:val="20"/>
          <w:szCs w:val="20"/>
        </w:rPr>
        <w:t>от « 03 » июня 2020 г. № 213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Pr="00E55D89" w:rsidRDefault="00E55D89" w:rsidP="00E55D89">
      <w:pPr>
        <w:jc w:val="center"/>
        <w:rPr>
          <w:sz w:val="20"/>
          <w:szCs w:val="20"/>
        </w:rPr>
      </w:pPr>
      <w:r w:rsidRPr="00E55D89">
        <w:rPr>
          <w:sz w:val="20"/>
          <w:szCs w:val="20"/>
        </w:rPr>
        <w:t>Персональный состав</w:t>
      </w:r>
    </w:p>
    <w:p w:rsidR="00E55D89" w:rsidRPr="00E55D89" w:rsidRDefault="00E55D89" w:rsidP="00E55D89">
      <w:pPr>
        <w:jc w:val="center"/>
        <w:rPr>
          <w:sz w:val="20"/>
          <w:szCs w:val="20"/>
        </w:rPr>
      </w:pPr>
      <w:r w:rsidRPr="00E55D89">
        <w:rPr>
          <w:sz w:val="20"/>
          <w:szCs w:val="20"/>
        </w:rPr>
        <w:t>Антитеррористической комиссии Кадыйского муниципального района</w:t>
      </w:r>
    </w:p>
    <w:p w:rsidR="00E55D89" w:rsidRPr="00E55D89" w:rsidRDefault="00E55D89" w:rsidP="00E55D89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94"/>
        <w:gridCol w:w="6318"/>
        <w:gridCol w:w="2659"/>
      </w:tblGrid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№</w:t>
            </w:r>
          </w:p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5D8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5D89">
              <w:rPr>
                <w:sz w:val="20"/>
                <w:szCs w:val="20"/>
              </w:rPr>
              <w:t>/</w:t>
            </w:r>
            <w:proofErr w:type="spellStart"/>
            <w:r w:rsidRPr="00E55D8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18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Должности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Ф.И.О.</w:t>
            </w:r>
          </w:p>
        </w:tc>
      </w:tr>
      <w:tr w:rsidR="00E55D89" w:rsidRPr="00E55D89" w:rsidTr="000D6F48">
        <w:tc>
          <w:tcPr>
            <w:tcW w:w="9571" w:type="dxa"/>
            <w:gridSpan w:val="3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Председатель комиссии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1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Глава Кадыйского муниципального района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Большаков Е.Ю.</w:t>
            </w:r>
          </w:p>
        </w:tc>
      </w:tr>
      <w:tr w:rsidR="00E55D89" w:rsidRPr="00E55D89" w:rsidTr="000D6F48">
        <w:tc>
          <w:tcPr>
            <w:tcW w:w="9571" w:type="dxa"/>
            <w:gridSpan w:val="3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Заместитель председателя комиссии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2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Начальник МО МВД России «Макарьевский»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Кузьмичев С.В.</w:t>
            </w:r>
          </w:p>
        </w:tc>
      </w:tr>
      <w:tr w:rsidR="00E55D89" w:rsidRPr="00E55D89" w:rsidTr="000D6F48">
        <w:tc>
          <w:tcPr>
            <w:tcW w:w="9571" w:type="dxa"/>
            <w:gridSpan w:val="3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Секретарь комиссии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3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Начальник отдела по делам ГО</w:t>
            </w:r>
            <w:proofErr w:type="gramStart"/>
            <w:r w:rsidRPr="00E55D89">
              <w:rPr>
                <w:sz w:val="20"/>
                <w:szCs w:val="20"/>
              </w:rPr>
              <w:t>,Ч</w:t>
            </w:r>
            <w:proofErr w:type="gramEnd"/>
            <w:r w:rsidRPr="00E55D89">
              <w:rPr>
                <w:sz w:val="20"/>
                <w:szCs w:val="20"/>
              </w:rPr>
              <w:t>С и МР администрации Кадыйского муниципального района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Бондарев Ю.Е.</w:t>
            </w:r>
          </w:p>
        </w:tc>
      </w:tr>
      <w:tr w:rsidR="00E55D89" w:rsidRPr="00E55D89" w:rsidTr="000D6F48">
        <w:tc>
          <w:tcPr>
            <w:tcW w:w="9571" w:type="dxa"/>
            <w:gridSpan w:val="3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Члены комиссии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4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Старший судебный пристав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5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Начальник отдела образования Кадыйского муниципального района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Антонова М.Л.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6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Начальник отдела по делам культуры, туризма, молодежи и спорта Кадыйского муниципального района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Смирнова Е.В.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7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Военный комиссар Кадыйского района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Зайцев В.В.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8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Юрист администрации Кадыйского муниципального района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proofErr w:type="spellStart"/>
            <w:r w:rsidRPr="00E55D89">
              <w:rPr>
                <w:sz w:val="20"/>
                <w:szCs w:val="20"/>
              </w:rPr>
              <w:t>Амахин</w:t>
            </w:r>
            <w:proofErr w:type="spellEnd"/>
            <w:r w:rsidRPr="00E55D89">
              <w:rPr>
                <w:sz w:val="20"/>
                <w:szCs w:val="20"/>
              </w:rPr>
              <w:t xml:space="preserve"> Е.А.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9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Директор ОГКУ «</w:t>
            </w:r>
            <w:proofErr w:type="spellStart"/>
            <w:r w:rsidRPr="00E55D89">
              <w:rPr>
                <w:sz w:val="20"/>
                <w:szCs w:val="20"/>
              </w:rPr>
              <w:t>Кадыйское</w:t>
            </w:r>
            <w:proofErr w:type="spellEnd"/>
            <w:r w:rsidRPr="00E55D89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Козлов Р.В.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10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Начальник ПЧ-27 п. Кадый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Кузнецов О.Н.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11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 xml:space="preserve">Начальник территориального отделения надзорной деятельности по </w:t>
            </w:r>
            <w:proofErr w:type="spellStart"/>
            <w:r w:rsidRPr="00E55D89">
              <w:rPr>
                <w:sz w:val="20"/>
                <w:szCs w:val="20"/>
              </w:rPr>
              <w:t>Макарьевскому</w:t>
            </w:r>
            <w:proofErr w:type="spellEnd"/>
            <w:r w:rsidRPr="00E55D89">
              <w:rPr>
                <w:sz w:val="20"/>
                <w:szCs w:val="20"/>
              </w:rPr>
              <w:t xml:space="preserve"> и Кадыйскому району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proofErr w:type="spellStart"/>
            <w:r w:rsidRPr="00E55D89">
              <w:rPr>
                <w:sz w:val="20"/>
                <w:szCs w:val="20"/>
              </w:rPr>
              <w:t>Трохачев</w:t>
            </w:r>
            <w:proofErr w:type="spellEnd"/>
            <w:r w:rsidRPr="00E55D89">
              <w:rPr>
                <w:sz w:val="20"/>
                <w:szCs w:val="20"/>
              </w:rPr>
              <w:t xml:space="preserve"> В.В.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12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Директор Кадыйского филиала ОГБУ «</w:t>
            </w:r>
            <w:proofErr w:type="spellStart"/>
            <w:r w:rsidRPr="00E55D89">
              <w:rPr>
                <w:sz w:val="20"/>
                <w:szCs w:val="20"/>
              </w:rPr>
              <w:t>Костромаавтодор</w:t>
            </w:r>
            <w:proofErr w:type="spellEnd"/>
            <w:r w:rsidRPr="00E55D89">
              <w:rPr>
                <w:sz w:val="20"/>
                <w:szCs w:val="20"/>
              </w:rPr>
              <w:t>»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Громов А.Е.</w:t>
            </w:r>
          </w:p>
        </w:tc>
      </w:tr>
      <w:tr w:rsidR="00E55D89" w:rsidRPr="00E55D89" w:rsidTr="000D6F48">
        <w:tc>
          <w:tcPr>
            <w:tcW w:w="594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13</w:t>
            </w:r>
          </w:p>
        </w:tc>
        <w:tc>
          <w:tcPr>
            <w:tcW w:w="6318" w:type="dxa"/>
          </w:tcPr>
          <w:p w:rsidR="00E55D89" w:rsidRPr="00E55D89" w:rsidRDefault="00E55D89" w:rsidP="000D6F48">
            <w:pPr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Главный врач ОГБУЗ «Кадыйская РБ»</w:t>
            </w:r>
          </w:p>
        </w:tc>
        <w:tc>
          <w:tcPr>
            <w:tcW w:w="2659" w:type="dxa"/>
          </w:tcPr>
          <w:p w:rsidR="00E55D89" w:rsidRPr="00E55D89" w:rsidRDefault="00E55D89" w:rsidP="000D6F48">
            <w:pPr>
              <w:jc w:val="center"/>
              <w:rPr>
                <w:sz w:val="20"/>
                <w:szCs w:val="20"/>
              </w:rPr>
            </w:pPr>
            <w:r w:rsidRPr="00E55D89">
              <w:rPr>
                <w:sz w:val="20"/>
                <w:szCs w:val="20"/>
              </w:rPr>
              <w:t>Нечаева В.Ф.</w:t>
            </w:r>
          </w:p>
        </w:tc>
      </w:tr>
    </w:tbl>
    <w:p w:rsidR="00E55D89" w:rsidRPr="00E55D89" w:rsidRDefault="00E55D89" w:rsidP="00E55D89">
      <w:pPr>
        <w:jc w:val="center"/>
        <w:rPr>
          <w:sz w:val="20"/>
          <w:szCs w:val="20"/>
        </w:rPr>
      </w:pPr>
    </w:p>
    <w:p w:rsidR="00E55D89" w:rsidRPr="00E55D89" w:rsidRDefault="00E55D89" w:rsidP="00E55D89">
      <w:pPr>
        <w:jc w:val="center"/>
        <w:rPr>
          <w:rFonts w:cs="Tahoma"/>
          <w:sz w:val="20"/>
          <w:szCs w:val="20"/>
        </w:rPr>
      </w:pPr>
      <w:r w:rsidRPr="00E55D89">
        <w:rPr>
          <w:rFonts w:cs="Tahoma"/>
          <w:sz w:val="20"/>
          <w:szCs w:val="20"/>
        </w:rPr>
        <w:t>РОССИЙСКАЯ ФЕДЕРАЦИЯ</w:t>
      </w:r>
    </w:p>
    <w:p w:rsidR="00E55D89" w:rsidRPr="00E55D89" w:rsidRDefault="00E55D89" w:rsidP="00E55D89">
      <w:pPr>
        <w:pStyle w:val="21"/>
        <w:ind w:left="0"/>
        <w:jc w:val="center"/>
        <w:rPr>
          <w:rFonts w:cs="Tahoma"/>
          <w:sz w:val="20"/>
          <w:szCs w:val="20"/>
        </w:rPr>
      </w:pPr>
      <w:r w:rsidRPr="00E55D89">
        <w:rPr>
          <w:rFonts w:cs="Tahoma"/>
          <w:sz w:val="20"/>
          <w:szCs w:val="20"/>
        </w:rPr>
        <w:t>КОСТРОМСКАЯ ОБЛАСТЬ</w:t>
      </w:r>
    </w:p>
    <w:p w:rsidR="00E55D89" w:rsidRPr="00E55D89" w:rsidRDefault="00E55D89" w:rsidP="00E55D89">
      <w:pPr>
        <w:pStyle w:val="21"/>
        <w:ind w:left="0"/>
        <w:jc w:val="center"/>
        <w:rPr>
          <w:rFonts w:cs="Tahoma"/>
          <w:sz w:val="20"/>
          <w:szCs w:val="20"/>
        </w:rPr>
      </w:pPr>
      <w:r w:rsidRPr="00E55D89">
        <w:rPr>
          <w:rFonts w:cs="Tahoma"/>
          <w:sz w:val="20"/>
          <w:szCs w:val="20"/>
        </w:rPr>
        <w:t>КАДЫЙСКИЙ МУНИЦИПАЛЬНЫЙ РАЙОН</w:t>
      </w:r>
    </w:p>
    <w:p w:rsidR="00E55D89" w:rsidRPr="00E55D89" w:rsidRDefault="00E55D89" w:rsidP="00E55D89">
      <w:pPr>
        <w:pStyle w:val="21"/>
        <w:ind w:left="0"/>
        <w:jc w:val="center"/>
        <w:rPr>
          <w:rFonts w:cs="Tahoma"/>
          <w:sz w:val="20"/>
          <w:szCs w:val="20"/>
        </w:rPr>
      </w:pPr>
      <w:r w:rsidRPr="00E55D89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E55D89" w:rsidRPr="00E55D89" w:rsidRDefault="00E55D89" w:rsidP="00E55D89">
      <w:pPr>
        <w:pStyle w:val="21"/>
        <w:ind w:left="0"/>
        <w:rPr>
          <w:rFonts w:cs="Tahoma"/>
          <w:sz w:val="20"/>
          <w:szCs w:val="20"/>
        </w:rPr>
      </w:pPr>
    </w:p>
    <w:p w:rsidR="00E55D89" w:rsidRPr="00E55D89" w:rsidRDefault="00E55D89" w:rsidP="00E55D89">
      <w:pPr>
        <w:pStyle w:val="21"/>
        <w:ind w:left="0"/>
        <w:jc w:val="center"/>
        <w:rPr>
          <w:rFonts w:cs="Tahoma"/>
          <w:sz w:val="20"/>
          <w:szCs w:val="20"/>
        </w:rPr>
      </w:pPr>
      <w:r w:rsidRPr="00E55D89">
        <w:rPr>
          <w:rFonts w:cs="Tahoma"/>
          <w:sz w:val="20"/>
          <w:szCs w:val="20"/>
        </w:rPr>
        <w:t>ПОСТАНОВЛЕНИЕ</w:t>
      </w:r>
    </w:p>
    <w:p w:rsidR="00E55D89" w:rsidRPr="00E55D89" w:rsidRDefault="00E55D89" w:rsidP="00E55D89">
      <w:pPr>
        <w:jc w:val="center"/>
        <w:rPr>
          <w:sz w:val="20"/>
          <w:szCs w:val="20"/>
        </w:rPr>
      </w:pP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     «5 »  июня  2020 г.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E55D89">
        <w:rPr>
          <w:sz w:val="20"/>
          <w:szCs w:val="20"/>
        </w:rPr>
        <w:t xml:space="preserve">              №    222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>Об определении норматива стоимости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>1 кв.м. общей площади жилья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>по Кадыйскому муниципальному району.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Pr="00E55D89" w:rsidRDefault="00E55D89" w:rsidP="00E55D8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55D89">
        <w:rPr>
          <w:sz w:val="20"/>
          <w:szCs w:val="20"/>
        </w:rPr>
        <w:tab/>
      </w:r>
    </w:p>
    <w:p w:rsidR="00E55D89" w:rsidRPr="00E55D89" w:rsidRDefault="00E55D89" w:rsidP="00E55D89">
      <w:pPr>
        <w:pStyle w:val="ConsPlusNonformat"/>
        <w:jc w:val="both"/>
        <w:rPr>
          <w:rFonts w:ascii="Times New Roman" w:hAnsi="Times New Roman" w:cs="Times New Roman"/>
        </w:rPr>
      </w:pPr>
      <w:r w:rsidRPr="00E55D89">
        <w:rPr>
          <w:rFonts w:ascii="Times New Roman" w:hAnsi="Times New Roman" w:cs="Times New Roman"/>
        </w:rPr>
        <w:t xml:space="preserve">         В рамках реализации основного мероприятия  "Обеспечение  жильем  молодых семей"   государственной   программы   Российской  Федерации  "Обеспечение доступным и комфортным  жильем и коммунальными услугами граждан Российской Федерации" на территории Кадыйского муниципального района, руководствуясь Уставом Кадыйского муниципального района Костромской области, администрация Кадыйского муниципального района Костромской области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lastRenderedPageBreak/>
        <w:t>ПОСТАНОВЛЯЕТ: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ab/>
        <w:t>1.    Установить норматив стоимости 1 кв.м. общей площади жилья, используемого при расчете социальных выплат по муниципальной программе «Обеспечение жильем молодых семей» в Кадыйском муниципальном  районе Костромской области на  2021 год  в сумме – 17673,46  руб./кв.м.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ab/>
        <w:t xml:space="preserve">2.  </w:t>
      </w:r>
      <w:proofErr w:type="gramStart"/>
      <w:r w:rsidRPr="00E55D89">
        <w:rPr>
          <w:sz w:val="20"/>
          <w:szCs w:val="20"/>
        </w:rPr>
        <w:t>Контроль за</w:t>
      </w:r>
      <w:proofErr w:type="gramEnd"/>
      <w:r w:rsidRPr="00E55D89">
        <w:rPr>
          <w:sz w:val="20"/>
          <w:szCs w:val="20"/>
        </w:rPr>
        <w:t xml:space="preserve"> исполнением настоящего постановления возложить первого заместителя главы администрации Кадыйского муниципального района.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           3.       Настоящее постановление вступает в силу с 1 января 2021 года и подлежит официальному опубликованию.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>Глава администрации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Кадыйского муниципального района     </w:t>
      </w:r>
      <w:r>
        <w:rPr>
          <w:sz w:val="20"/>
          <w:szCs w:val="20"/>
        </w:rPr>
        <w:t xml:space="preserve">  </w:t>
      </w:r>
      <w:r w:rsidRPr="00E55D89">
        <w:rPr>
          <w:sz w:val="20"/>
          <w:szCs w:val="20"/>
        </w:rPr>
        <w:t xml:space="preserve">    Е.Ю.Большаков               </w:t>
      </w:r>
    </w:p>
    <w:p w:rsidR="00E55D89" w:rsidRPr="00E55D89" w:rsidRDefault="00E55D89" w:rsidP="00E55D89">
      <w:pPr>
        <w:rPr>
          <w:sz w:val="20"/>
          <w:szCs w:val="20"/>
        </w:rPr>
      </w:pPr>
      <w:r w:rsidRPr="00E55D89">
        <w:rPr>
          <w:sz w:val="20"/>
          <w:szCs w:val="20"/>
        </w:rPr>
        <w:t xml:space="preserve">                              </w:t>
      </w:r>
    </w:p>
    <w:p w:rsidR="00E55D89" w:rsidRPr="00E55D89" w:rsidRDefault="00E55D89" w:rsidP="00E55D89">
      <w:pPr>
        <w:rPr>
          <w:sz w:val="20"/>
          <w:szCs w:val="20"/>
        </w:rPr>
      </w:pPr>
    </w:p>
    <w:p w:rsidR="00E55D89" w:rsidRDefault="00E55D89" w:rsidP="00E55D89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7519"/>
        <w:tblW w:w="9355" w:type="dxa"/>
        <w:tblLayout w:type="fixed"/>
        <w:tblLook w:val="04A0"/>
      </w:tblPr>
      <w:tblGrid>
        <w:gridCol w:w="9355"/>
      </w:tblGrid>
      <w:tr w:rsidR="00E55D89" w:rsidTr="00E55D89">
        <w:trPr>
          <w:trHeight w:val="701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5D89" w:rsidRDefault="00E55D89" w:rsidP="00E55D89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E55D89" w:rsidRDefault="00E55D89" w:rsidP="00E55D8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E55D89" w:rsidRDefault="00E55D89" w:rsidP="00E55D8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E55D89" w:rsidRDefault="00E55D89" w:rsidP="00E55D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E7BB6" w:rsidRPr="00E55D89" w:rsidRDefault="000E7BB6">
      <w:pPr>
        <w:rPr>
          <w:sz w:val="20"/>
          <w:szCs w:val="20"/>
        </w:rPr>
      </w:pPr>
    </w:p>
    <w:sectPr w:rsidR="000E7BB6" w:rsidRPr="00E55D89" w:rsidSect="00E55D8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D89"/>
    <w:rsid w:val="000E7BB6"/>
    <w:rsid w:val="00796A75"/>
    <w:rsid w:val="00E55D89"/>
    <w:rsid w:val="00F2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8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E55D89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E55D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E55D89"/>
    <w:pPr>
      <w:widowControl w:val="0"/>
      <w:suppressAutoHyphens/>
    </w:pPr>
    <w:rPr>
      <w:rFonts w:eastAsia="Lucida Sans Unicode" w:cs="Tahoma"/>
      <w:b/>
      <w:bCs/>
      <w:color w:val="000000"/>
      <w:u w:val="single"/>
      <w:lang w:val="en-US" w:bidi="en-US"/>
    </w:rPr>
  </w:style>
  <w:style w:type="table" w:styleId="a3">
    <w:name w:val="Table Grid"/>
    <w:basedOn w:val="a1"/>
    <w:uiPriority w:val="59"/>
    <w:rsid w:val="00E5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E55D89"/>
    <w:pPr>
      <w:widowControl w:val="0"/>
      <w:suppressAutoHyphens/>
      <w:ind w:left="6660"/>
    </w:pPr>
    <w:rPr>
      <w:rFonts w:eastAsia="Lucida Sans Unicode"/>
      <w:sz w:val="26"/>
      <w:szCs w:val="28"/>
      <w:lang w:eastAsia="ar-SA"/>
    </w:rPr>
  </w:style>
  <w:style w:type="paragraph" w:customStyle="1" w:styleId="ConsPlusNonformat">
    <w:name w:val="ConsPlusNonformat"/>
    <w:uiPriority w:val="99"/>
    <w:rsid w:val="00E55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B2D0F4267F1E6B8F324A9C086C4CBDE4421204B8D2D86C793DF303401F4BXDh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1D5D666BCFDA6CA30AB2D0F4267F1E6B8F324A9C086C4CBDE4421204B8D2D86C793DF303421E42XDh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D5D666BCFDA6CA30AB2D0F4267F1E6B8F3340970F6C4CBDE4421204B8D2D86C793DF303421D4BXDh5G" TargetMode="External"/><Relationship Id="rId5" Type="http://schemas.openxmlformats.org/officeDocument/2006/relationships/hyperlink" Target="consultantplus://offline/ref=4D1D5D666BCFDA6CA30AB2D0F4267F1E6B8F3340970F6C4CBDE4421204B8D2D86C793DF303421D40XDhD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2020-06-11T12:07:00Z</cp:lastPrinted>
  <dcterms:created xsi:type="dcterms:W3CDTF">2020-06-11T11:55:00Z</dcterms:created>
  <dcterms:modified xsi:type="dcterms:W3CDTF">2020-06-11T12:10:00Z</dcterms:modified>
</cp:coreProperties>
</file>