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4F" w:rsidRPr="000D7600" w:rsidRDefault="00740E4F" w:rsidP="0077205A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0D7600">
        <w:rPr>
          <w:sz w:val="24"/>
          <w:szCs w:val="24"/>
        </w:rPr>
        <w:t>ДОЛЖНОСТНАЯ ИНСТРУКЦИЯ</w:t>
      </w:r>
    </w:p>
    <w:p w:rsidR="00740E4F" w:rsidRDefault="00740E4F" w:rsidP="00740E4F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0D7600">
        <w:rPr>
          <w:sz w:val="24"/>
          <w:szCs w:val="24"/>
        </w:rPr>
        <w:t>Главн</w:t>
      </w:r>
      <w:r w:rsidR="00220CE5" w:rsidRPr="000D7600">
        <w:rPr>
          <w:sz w:val="24"/>
          <w:szCs w:val="24"/>
        </w:rPr>
        <w:t xml:space="preserve">ого специалиста - </w:t>
      </w:r>
      <w:r w:rsidRPr="000D7600">
        <w:rPr>
          <w:sz w:val="24"/>
          <w:szCs w:val="24"/>
        </w:rPr>
        <w:t xml:space="preserve"> секретаря комиссии по делам несовершеннолетних </w:t>
      </w:r>
      <w:r w:rsidR="00BA5EFA">
        <w:rPr>
          <w:sz w:val="24"/>
          <w:szCs w:val="24"/>
        </w:rPr>
        <w:t xml:space="preserve"> </w:t>
      </w:r>
      <w:r w:rsidRPr="000D7600">
        <w:rPr>
          <w:sz w:val="24"/>
          <w:szCs w:val="24"/>
        </w:rPr>
        <w:t xml:space="preserve"> </w:t>
      </w:r>
      <w:r w:rsidR="00BA5EFA">
        <w:rPr>
          <w:sz w:val="24"/>
          <w:szCs w:val="24"/>
        </w:rPr>
        <w:t xml:space="preserve"> </w:t>
      </w:r>
      <w:r w:rsidRPr="000D7600">
        <w:rPr>
          <w:sz w:val="24"/>
          <w:szCs w:val="24"/>
        </w:rPr>
        <w:t xml:space="preserve"> администрации Кадыйского</w:t>
      </w:r>
      <w:r w:rsidR="000D7600">
        <w:rPr>
          <w:sz w:val="24"/>
          <w:szCs w:val="24"/>
        </w:rPr>
        <w:t xml:space="preserve">  </w:t>
      </w:r>
      <w:r w:rsidRPr="000D7600">
        <w:rPr>
          <w:sz w:val="24"/>
          <w:szCs w:val="24"/>
        </w:rPr>
        <w:t>муниципального района</w:t>
      </w:r>
    </w:p>
    <w:p w:rsidR="000D7600" w:rsidRPr="000D7600" w:rsidRDefault="000D7600" w:rsidP="00740E4F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740E4F" w:rsidRPr="000D7600" w:rsidRDefault="00740E4F" w:rsidP="00740E4F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rPr>
          <w:sz w:val="24"/>
          <w:szCs w:val="24"/>
        </w:rPr>
      </w:pPr>
      <w:r w:rsidRPr="000D7600">
        <w:rPr>
          <w:sz w:val="24"/>
          <w:szCs w:val="24"/>
        </w:rPr>
        <w:t>ОБЩИЕ ПОЛОЖЕНИЯ.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40E4F" w:rsidRPr="000D7600" w:rsidRDefault="00740E4F" w:rsidP="00740E4F">
      <w:pPr>
        <w:pStyle w:val="20"/>
        <w:numPr>
          <w:ilvl w:val="0"/>
          <w:numId w:val="13"/>
        </w:numPr>
        <w:shd w:val="clear" w:color="auto" w:fill="auto"/>
        <w:tabs>
          <w:tab w:val="left" w:pos="13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Настоящая должностная инструкция определяет функциональные обязанности, права и ответственность главно</w:t>
      </w:r>
      <w:r w:rsidR="00220CE5" w:rsidRPr="000D7600">
        <w:rPr>
          <w:sz w:val="24"/>
          <w:szCs w:val="24"/>
        </w:rPr>
        <w:t xml:space="preserve">го специалиста - </w:t>
      </w:r>
      <w:r w:rsidRPr="000D7600">
        <w:rPr>
          <w:sz w:val="24"/>
          <w:szCs w:val="24"/>
        </w:rPr>
        <w:t>секретаря комиссии по делам несовершеннолетних и защите их прав администрации Кадыйского муниципальног</w:t>
      </w:r>
      <w:r w:rsidR="00220CE5" w:rsidRPr="000D7600">
        <w:rPr>
          <w:sz w:val="24"/>
          <w:szCs w:val="24"/>
        </w:rPr>
        <w:t xml:space="preserve">о района (далее - </w:t>
      </w:r>
      <w:r w:rsidRPr="000D7600">
        <w:rPr>
          <w:sz w:val="24"/>
          <w:szCs w:val="24"/>
        </w:rPr>
        <w:t xml:space="preserve"> секретаря комиссии по делам несовершеннолетних), замещающего должность муниципальной службы, относимую к группе старших должностей муниципальной службы. На него распространяется законодательство Российской Федерации и Костромской области о муниципальной службе и трудовое законодательство</w:t>
      </w:r>
      <w:r w:rsidRPr="000D7600">
        <w:rPr>
          <w:sz w:val="24"/>
          <w:szCs w:val="24"/>
          <w:vertAlign w:val="superscript"/>
        </w:rPr>
        <w:t>!</w:t>
      </w:r>
      <w:r w:rsidRPr="000D7600">
        <w:rPr>
          <w:sz w:val="24"/>
          <w:szCs w:val="24"/>
        </w:rPr>
        <w:t xml:space="preserve"> с особенностями, предусмотренными законодательством о муниципальной службе.</w:t>
      </w:r>
    </w:p>
    <w:p w:rsidR="00740E4F" w:rsidRPr="000D7600" w:rsidRDefault="00220CE5" w:rsidP="00740E4F">
      <w:pPr>
        <w:pStyle w:val="20"/>
        <w:numPr>
          <w:ilvl w:val="0"/>
          <w:numId w:val="13"/>
        </w:numPr>
        <w:shd w:val="clear" w:color="auto" w:fill="auto"/>
        <w:tabs>
          <w:tab w:val="left" w:pos="12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 xml:space="preserve"> С</w:t>
      </w:r>
      <w:r w:rsidR="00740E4F" w:rsidRPr="000D7600">
        <w:rPr>
          <w:sz w:val="24"/>
          <w:szCs w:val="24"/>
        </w:rPr>
        <w:t>екретарь комиссии по делам несовершеннолетних непосредственно подчиняется председателю комиссии, заместителю главы администрации р</w:t>
      </w:r>
      <w:r w:rsidRPr="000D7600">
        <w:rPr>
          <w:sz w:val="24"/>
          <w:szCs w:val="24"/>
        </w:rPr>
        <w:t>айона по социальным</w:t>
      </w:r>
      <w:r w:rsidR="00740E4F" w:rsidRPr="000D7600">
        <w:rPr>
          <w:sz w:val="24"/>
          <w:szCs w:val="24"/>
        </w:rPr>
        <w:t xml:space="preserve"> вопросам.</w:t>
      </w:r>
    </w:p>
    <w:p w:rsidR="00740E4F" w:rsidRPr="000D7600" w:rsidRDefault="00220CE5" w:rsidP="00740E4F">
      <w:pPr>
        <w:pStyle w:val="20"/>
        <w:numPr>
          <w:ilvl w:val="0"/>
          <w:numId w:val="13"/>
        </w:numPr>
        <w:shd w:val="clear" w:color="auto" w:fill="auto"/>
        <w:tabs>
          <w:tab w:val="left" w:pos="12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С</w:t>
      </w:r>
      <w:r w:rsidR="00740E4F" w:rsidRPr="000D7600">
        <w:rPr>
          <w:sz w:val="24"/>
          <w:szCs w:val="24"/>
        </w:rPr>
        <w:t>екретарь комиссии по делам несовершеннолетних назначается и освобождается от должности главой администрации Кадыйского муниципального района.</w:t>
      </w:r>
    </w:p>
    <w:p w:rsidR="00740E4F" w:rsidRPr="000D7600" w:rsidRDefault="000D7600" w:rsidP="00740E4F">
      <w:pPr>
        <w:pStyle w:val="20"/>
        <w:numPr>
          <w:ilvl w:val="0"/>
          <w:numId w:val="13"/>
        </w:numPr>
        <w:shd w:val="clear" w:color="auto" w:fill="auto"/>
        <w:tabs>
          <w:tab w:val="left" w:pos="12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С</w:t>
      </w:r>
      <w:r w:rsidR="00740E4F" w:rsidRPr="000D7600">
        <w:rPr>
          <w:sz w:val="24"/>
          <w:szCs w:val="24"/>
        </w:rPr>
        <w:t>екретарь комиссии по делам несовершеннолетних в своей деятельности руководствуется: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Конституцией Российской Федерации;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Конвенцией о правах ребенка;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самоуправления»;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Федеральным законом от 02.03.2007 № 25-ФЗ «О муниципальной службе в Российской Федерации»;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D7600">
        <w:rPr>
          <w:sz w:val="24"/>
          <w:szCs w:val="24"/>
        </w:rPr>
        <w:t>Федеральным</w:t>
      </w:r>
      <w:proofErr w:type="gramEnd"/>
      <w:r w:rsidRPr="000D7600">
        <w:rPr>
          <w:sz w:val="24"/>
          <w:szCs w:val="24"/>
        </w:rPr>
        <w:t xml:space="preserve"> закон от 24.07.1998 № 124-ФЗ «Об основных гарантиях прав ребенка в Российской Федерации»;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D7600">
        <w:rPr>
          <w:sz w:val="24"/>
          <w:szCs w:val="24"/>
        </w:rPr>
        <w:t>Федеральным</w:t>
      </w:r>
      <w:proofErr w:type="gramEnd"/>
      <w:r w:rsidRPr="000D7600">
        <w:rPr>
          <w:sz w:val="24"/>
          <w:szCs w:val="24"/>
        </w:rPr>
        <w:t xml:space="preserve"> закон от 24.06.1999 № 120-ФЗ «Об основах системы профилактики безнадзорности и правонарушений несовершеннолетних»;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Кодексом Российской Федерации об административных правонарушениях;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Семейным кодексом РФ;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Нормативно-правовыми актами администрации Костромской области, регламентирующими деятельность в сфере профилактики безнадзорности и правонарушений несовершеннолетних;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Федеральным законом от 27.07.2006г. №152-ФЗ «О персональных данных»;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Уставом Кадыйского муниципального района;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0D7600">
        <w:rPr>
          <w:sz w:val="24"/>
          <w:szCs w:val="24"/>
        </w:rPr>
        <w:t>Положением о комиссии по делам несовершеннолетних и защите их прав администрации Кадыйского муниципального района;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Настоящей должностной инструкцией.</w:t>
      </w:r>
    </w:p>
    <w:p w:rsidR="00740E4F" w:rsidRPr="000D7600" w:rsidRDefault="00740E4F" w:rsidP="00740E4F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rPr>
          <w:sz w:val="24"/>
          <w:szCs w:val="24"/>
        </w:rPr>
      </w:pPr>
      <w:r w:rsidRPr="000D7600">
        <w:rPr>
          <w:sz w:val="24"/>
          <w:szCs w:val="24"/>
        </w:rPr>
        <w:t>ДОЛЖНОСТНЫЕ ОБЯЗАННОСТИ.</w:t>
      </w:r>
    </w:p>
    <w:p w:rsidR="00740E4F" w:rsidRPr="000D7600" w:rsidRDefault="000D7600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 xml:space="preserve"> С</w:t>
      </w:r>
      <w:r w:rsidR="00740E4F" w:rsidRPr="000D7600">
        <w:rPr>
          <w:sz w:val="24"/>
          <w:szCs w:val="24"/>
        </w:rPr>
        <w:t>екретарь комиссии по делам несовершеннолетних:</w:t>
      </w:r>
    </w:p>
    <w:p w:rsidR="00740E4F" w:rsidRPr="000D7600" w:rsidRDefault="00740E4F" w:rsidP="00740E4F">
      <w:pPr>
        <w:pStyle w:val="20"/>
        <w:numPr>
          <w:ilvl w:val="0"/>
          <w:numId w:val="14"/>
        </w:numPr>
        <w:shd w:val="clear" w:color="auto" w:fill="auto"/>
        <w:tabs>
          <w:tab w:val="left" w:pos="126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Обеспечивает соблюдение установленных сроков и порядка подготовки и выполнения постановлений и распоряжений администрации Кадыйского муниципального района и других нормативных актов.</w:t>
      </w:r>
    </w:p>
    <w:p w:rsidR="00740E4F" w:rsidRPr="000D7600" w:rsidRDefault="00740E4F" w:rsidP="00740E4F">
      <w:pPr>
        <w:pStyle w:val="20"/>
        <w:numPr>
          <w:ilvl w:val="0"/>
          <w:numId w:val="14"/>
        </w:numPr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Осуществляет взаимодействие с органами системы профилактики безнадзорности и правонарушений несовершеннолетних по вопросам: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0D7600">
        <w:rPr>
          <w:sz w:val="24"/>
          <w:szCs w:val="24"/>
        </w:rPr>
        <w:lastRenderedPageBreak/>
        <w:t>защиты и восстановления прав и законных интересов несовершеннолетних;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95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выявления и устранения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координации деятельности органов и учреждений системы профилактики безнадзорности и правонарушений несовершеннолетних;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10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профилактики негативных проявлений в подростковой среде;</w:t>
      </w:r>
    </w:p>
    <w:p w:rsidR="00740E4F" w:rsidRPr="000D7600" w:rsidRDefault="00740E4F" w:rsidP="00740E4F">
      <w:pPr>
        <w:pStyle w:val="20"/>
        <w:numPr>
          <w:ilvl w:val="0"/>
          <w:numId w:val="14"/>
        </w:numPr>
        <w:shd w:val="clear" w:color="auto" w:fill="auto"/>
        <w:tabs>
          <w:tab w:val="left" w:pos="13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Организует: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10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подготовку заседаний комиссии;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10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подготовку необходимых материалов к заседанию комиссии;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95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предварительную подготовку дел об административном правонарушении, иных персональных материалов к рассмотрению на заседании комиссии, готовит проекты необходимых документов.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96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D7600">
        <w:rPr>
          <w:sz w:val="24"/>
          <w:szCs w:val="24"/>
        </w:rPr>
        <w:t>контроль за</w:t>
      </w:r>
      <w:proofErr w:type="gramEnd"/>
      <w:r w:rsidRPr="000D7600">
        <w:rPr>
          <w:sz w:val="24"/>
          <w:szCs w:val="24"/>
        </w:rPr>
        <w:t xml:space="preserve"> выполнением постановлений комиссии, в соответствии с утвержденными планами работы;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proofErr w:type="gramStart"/>
      <w:r w:rsidRPr="000D7600">
        <w:rPr>
          <w:sz w:val="24"/>
          <w:szCs w:val="24"/>
        </w:rPr>
        <w:t>контроль за</w:t>
      </w:r>
      <w:proofErr w:type="gramEnd"/>
      <w:r w:rsidRPr="000D7600">
        <w:rPr>
          <w:sz w:val="24"/>
          <w:szCs w:val="24"/>
        </w:rPr>
        <w:t xml:space="preserve"> условиями воспитания, обучения, содержания несовершеннолетних;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работу по выявлению и социально-педагогической реабилитации безнадзорных и беспризорных несовершеннолетних, находящихся в социально</w:t>
      </w:r>
      <w:r w:rsidR="00BA5EFA">
        <w:rPr>
          <w:sz w:val="24"/>
          <w:szCs w:val="24"/>
        </w:rPr>
        <w:t xml:space="preserve"> </w:t>
      </w:r>
      <w:r w:rsidRPr="000D7600">
        <w:rPr>
          <w:sz w:val="24"/>
          <w:szCs w:val="24"/>
        </w:rPr>
        <w:softHyphen/>
        <w:t>опасном положении, родителей (законных представителей) несовершеннолетних, не исполняющих родительские обязанности по содержанию, воспитанию и обучению несовершеннолетних.</w:t>
      </w:r>
    </w:p>
    <w:p w:rsidR="00740E4F" w:rsidRPr="000D7600" w:rsidRDefault="00740E4F" w:rsidP="00740E4F">
      <w:pPr>
        <w:pStyle w:val="20"/>
        <w:numPr>
          <w:ilvl w:val="0"/>
          <w:numId w:val="14"/>
        </w:numPr>
        <w:shd w:val="clear" w:color="auto" w:fill="auto"/>
        <w:tabs>
          <w:tab w:val="left" w:pos="12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 xml:space="preserve">Изучает, ведет учет и осуществляет </w:t>
      </w:r>
      <w:proofErr w:type="gramStart"/>
      <w:r w:rsidRPr="000D7600">
        <w:rPr>
          <w:sz w:val="24"/>
          <w:szCs w:val="24"/>
        </w:rPr>
        <w:t>контроль за</w:t>
      </w:r>
      <w:proofErr w:type="gramEnd"/>
      <w:r w:rsidRPr="000D7600">
        <w:rPr>
          <w:sz w:val="24"/>
          <w:szCs w:val="24"/>
        </w:rPr>
        <w:t xml:space="preserve"> сроками рассмотрения поступивших в комиссию материалов о правонарушениях несовершеннолетних, об административных правонарушениях родителей (законных представителей), иных лиц, отнесенных Кодексом об административных правонарушениях Российской Федерации к компетенции комиссии, а также иных материалов в отношении родителей или иных законных представителей (далее - персональные материалы);</w:t>
      </w:r>
    </w:p>
    <w:p w:rsidR="00740E4F" w:rsidRPr="000D7600" w:rsidRDefault="00740E4F" w:rsidP="00740E4F">
      <w:pPr>
        <w:pStyle w:val="20"/>
        <w:numPr>
          <w:ilvl w:val="0"/>
          <w:numId w:val="14"/>
        </w:numPr>
        <w:shd w:val="clear" w:color="auto" w:fill="auto"/>
        <w:tabs>
          <w:tab w:val="left" w:pos="12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Осуществляет сбор, обобщение предложений членов комиссии, органов и учреждений системы профилактики безнадзорности и правонарушений несовершеннолетних в муниципальном образовании для формирования проекта плана работы комиссии на год.</w:t>
      </w:r>
    </w:p>
    <w:p w:rsidR="00740E4F" w:rsidRPr="000D7600" w:rsidRDefault="00740E4F" w:rsidP="00740E4F">
      <w:pPr>
        <w:pStyle w:val="20"/>
        <w:numPr>
          <w:ilvl w:val="0"/>
          <w:numId w:val="14"/>
        </w:numPr>
        <w:shd w:val="clear" w:color="auto" w:fill="auto"/>
        <w:tabs>
          <w:tab w:val="left" w:pos="13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Организует подготовку информационно-аналитических материалов о состоянии работы по профилактике безнадзорности и правонарушений несовершеннолетних на территории муниципального образования.</w:t>
      </w:r>
    </w:p>
    <w:p w:rsidR="00740E4F" w:rsidRPr="000D7600" w:rsidRDefault="00740E4F" w:rsidP="00740E4F">
      <w:pPr>
        <w:pStyle w:val="20"/>
        <w:numPr>
          <w:ilvl w:val="0"/>
          <w:numId w:val="14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 xml:space="preserve"> Осуществляет учет несовершеннолетних и семей, находящихся в группе риска и социально опасном положении.</w:t>
      </w:r>
    </w:p>
    <w:p w:rsidR="00740E4F" w:rsidRPr="000D7600" w:rsidRDefault="00740E4F" w:rsidP="00740E4F">
      <w:pPr>
        <w:pStyle w:val="20"/>
        <w:numPr>
          <w:ilvl w:val="0"/>
          <w:numId w:val="14"/>
        </w:numPr>
        <w:shd w:val="clear" w:color="auto" w:fill="auto"/>
        <w:tabs>
          <w:tab w:val="left" w:pos="13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Принимает участие в разработке и реализации целевых программ, нормативных правовых актов, иных мероприятий в сфере профилактики безнадзорности и правонарушений несовершеннолетних, защиты их * прав на территории муниципального образования.</w:t>
      </w:r>
    </w:p>
    <w:p w:rsidR="00740E4F" w:rsidRPr="000D7600" w:rsidRDefault="00740E4F" w:rsidP="00740E4F">
      <w:pPr>
        <w:pStyle w:val="20"/>
        <w:numPr>
          <w:ilvl w:val="0"/>
          <w:numId w:val="14"/>
        </w:numPr>
        <w:shd w:val="clear" w:color="auto" w:fill="auto"/>
        <w:tabs>
          <w:tab w:val="left" w:pos="1546"/>
          <w:tab w:val="left" w:pos="546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Осуществляет контроль и</w:t>
      </w:r>
      <w:r w:rsidRPr="000D7600">
        <w:rPr>
          <w:sz w:val="24"/>
          <w:szCs w:val="24"/>
        </w:rPr>
        <w:tab/>
        <w:t>принимает необходимые меры</w:t>
      </w:r>
    </w:p>
    <w:p w:rsidR="00740E4F" w:rsidRPr="000D7600" w:rsidRDefault="00740E4F" w:rsidP="0015610C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по исполнению постановлений комиссии о назначении административных штрафов.</w:t>
      </w:r>
    </w:p>
    <w:p w:rsidR="00740E4F" w:rsidRPr="000D7600" w:rsidRDefault="00740E4F" w:rsidP="00740E4F">
      <w:pPr>
        <w:pStyle w:val="20"/>
        <w:numPr>
          <w:ilvl w:val="0"/>
          <w:numId w:val="14"/>
        </w:numPr>
        <w:shd w:val="clear" w:color="auto" w:fill="auto"/>
        <w:tabs>
          <w:tab w:val="left" w:pos="139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Организует выполнение мероприятий, предусмотренных планом работы</w:t>
      </w:r>
      <w:r w:rsidR="0015610C">
        <w:rPr>
          <w:sz w:val="24"/>
          <w:szCs w:val="24"/>
        </w:rPr>
        <w:t>,</w:t>
      </w:r>
    </w:p>
    <w:p w:rsidR="00740E4F" w:rsidRPr="000D7600" w:rsidRDefault="00740E4F" w:rsidP="0015610C">
      <w:pPr>
        <w:pStyle w:val="20"/>
        <w:shd w:val="clear" w:color="auto" w:fill="auto"/>
        <w:tabs>
          <w:tab w:val="left" w:pos="546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решениями комиссии по делам</w:t>
      </w:r>
      <w:r w:rsidRPr="000D7600">
        <w:rPr>
          <w:sz w:val="24"/>
          <w:szCs w:val="24"/>
        </w:rPr>
        <w:tab/>
        <w:t>несовершеннолетних и защите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их прав при администрации Костромской области на территории Кадыйского муниципального района.</w:t>
      </w:r>
    </w:p>
    <w:p w:rsidR="00740E4F" w:rsidRPr="000D7600" w:rsidRDefault="00740E4F" w:rsidP="00740E4F">
      <w:pPr>
        <w:pStyle w:val="20"/>
        <w:numPr>
          <w:ilvl w:val="0"/>
          <w:numId w:val="14"/>
        </w:numPr>
        <w:shd w:val="clear" w:color="auto" w:fill="auto"/>
        <w:tabs>
          <w:tab w:val="left" w:pos="13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Принимает участие в организации семинаров, научно-практических конференций для должностных лиц органов и учреждений системы профилактики безнадзорности и правонарушений несовершеннолетних, действующих на территории муниципального образования по направлениям, входящим в компетенцию комиссии.</w:t>
      </w:r>
    </w:p>
    <w:p w:rsidR="00740E4F" w:rsidRPr="000D7600" w:rsidRDefault="00740E4F" w:rsidP="00740E4F">
      <w:pPr>
        <w:pStyle w:val="20"/>
        <w:numPr>
          <w:ilvl w:val="0"/>
          <w:numId w:val="14"/>
        </w:numPr>
        <w:shd w:val="clear" w:color="auto" w:fill="auto"/>
        <w:tabs>
          <w:tab w:val="left" w:pos="154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Принимает участие в организации и проведении мероприятий в сфере профилактики безнадзорности и правонарушений несовершеннолетних в соответствии с поручениями председателя комиссии.</w:t>
      </w:r>
    </w:p>
    <w:p w:rsidR="00740E4F" w:rsidRPr="000D7600" w:rsidRDefault="00740E4F" w:rsidP="00740E4F">
      <w:pPr>
        <w:pStyle w:val="20"/>
        <w:numPr>
          <w:ilvl w:val="0"/>
          <w:numId w:val="14"/>
        </w:numPr>
        <w:shd w:val="clear" w:color="auto" w:fill="auto"/>
        <w:tabs>
          <w:tab w:val="left" w:pos="139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lastRenderedPageBreak/>
        <w:t>Ежеквартально готовит отчеты о работе комиссии.</w:t>
      </w:r>
    </w:p>
    <w:p w:rsidR="00740E4F" w:rsidRPr="000D7600" w:rsidRDefault="00740E4F" w:rsidP="00740E4F">
      <w:pPr>
        <w:pStyle w:val="20"/>
        <w:numPr>
          <w:ilvl w:val="0"/>
          <w:numId w:val="14"/>
        </w:numPr>
        <w:shd w:val="clear" w:color="auto" w:fill="auto"/>
        <w:tabs>
          <w:tab w:val="left" w:pos="13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По поручению председателя комиссии представляет интересы комиссии на мероприятиях, организованных субъектами системы профилактики, комиссией администрации Костромской области, совещаниях, конференциях, по проблемам профилактики безнадзорности и правонарушений несовершеннолетних, защиты их прав.</w:t>
      </w:r>
    </w:p>
    <w:p w:rsidR="00740E4F" w:rsidRPr="000D7600" w:rsidRDefault="00740E4F" w:rsidP="00740E4F">
      <w:pPr>
        <w:pStyle w:val="20"/>
        <w:numPr>
          <w:ilvl w:val="0"/>
          <w:numId w:val="14"/>
        </w:numPr>
        <w:shd w:val="clear" w:color="auto" w:fill="auto"/>
        <w:tabs>
          <w:tab w:val="left" w:pos="139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Ведет делопроизводство в комиссии.</w:t>
      </w:r>
    </w:p>
    <w:p w:rsidR="00740E4F" w:rsidRPr="000D7600" w:rsidRDefault="00740E4F" w:rsidP="00740E4F">
      <w:pPr>
        <w:pStyle w:val="20"/>
        <w:numPr>
          <w:ilvl w:val="0"/>
          <w:numId w:val="14"/>
        </w:numPr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Для реализации функций, отнесенных к своей компетенции: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- осуществляет личный прием несовершеннолетних, родителей иных законных представителей и других граждан;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101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осуществляет прием и обработку персональных данных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94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разъясняет субъекту персональных данных юридические последствия отказа от представления его персональных данных.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готовит ответы на обращения граждан, юридических и должностных лиц в пределах компетенции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94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рассматривает жалобы, заявления и сообщения о нарушении или ограничении прав и законных интересов несовершеннолетних;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незамедлительно информирует органы прокуратуры о выявленных нарушениях прав и свобод несовершеннолетних;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94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принимают участие в рассмотрении судом дел по защите интересов несовершеннолетних.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Ш. ДОЛЖНОСТНЫЕ ПРАВА.</w:t>
      </w:r>
    </w:p>
    <w:p w:rsidR="00740E4F" w:rsidRPr="000D7600" w:rsidRDefault="000D7600" w:rsidP="00740E4F">
      <w:pPr>
        <w:pStyle w:val="20"/>
        <w:shd w:val="clear" w:color="auto" w:fill="auto"/>
        <w:tabs>
          <w:tab w:val="left" w:pos="157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 xml:space="preserve"> С</w:t>
      </w:r>
      <w:r w:rsidR="00740E4F" w:rsidRPr="000D7600">
        <w:rPr>
          <w:sz w:val="24"/>
          <w:szCs w:val="24"/>
        </w:rPr>
        <w:t>екретарь комиссии по делам несовершеннолетних имеет право:</w:t>
      </w:r>
    </w:p>
    <w:p w:rsidR="00740E4F" w:rsidRPr="000D7600" w:rsidRDefault="00740E4F" w:rsidP="00740E4F">
      <w:pPr>
        <w:pStyle w:val="20"/>
        <w:numPr>
          <w:ilvl w:val="0"/>
          <w:numId w:val="16"/>
        </w:numPr>
        <w:shd w:val="clear" w:color="auto" w:fill="auto"/>
        <w:tabs>
          <w:tab w:val="left" w:pos="13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Запрашивать и получать в установленном порядке от руководителей</w:t>
      </w:r>
    </w:p>
    <w:p w:rsidR="00740E4F" w:rsidRPr="000D7600" w:rsidRDefault="00740E4F" w:rsidP="00740E4F">
      <w:pPr>
        <w:pStyle w:val="20"/>
        <w:shd w:val="clear" w:color="auto" w:fill="auto"/>
        <w:tabs>
          <w:tab w:val="left" w:pos="90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органов системы профилактики информацию и документы, необходимые для осуществления своих полномочий.</w:t>
      </w:r>
      <w:r w:rsidRPr="000D7600">
        <w:rPr>
          <w:sz w:val="24"/>
          <w:szCs w:val="24"/>
        </w:rPr>
        <w:tab/>
        <w:t>*</w:t>
      </w:r>
    </w:p>
    <w:p w:rsidR="00740E4F" w:rsidRPr="000D7600" w:rsidRDefault="00740E4F" w:rsidP="00740E4F">
      <w:pPr>
        <w:pStyle w:val="20"/>
        <w:numPr>
          <w:ilvl w:val="0"/>
          <w:numId w:val="16"/>
        </w:numPr>
        <w:shd w:val="clear" w:color="auto" w:fill="auto"/>
        <w:tabs>
          <w:tab w:val="left" w:pos="127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Проводить проверки общественных комиссий при сельских поселениях, общеобразовательных и дошкольных учреждениях.</w:t>
      </w:r>
    </w:p>
    <w:p w:rsidR="00740E4F" w:rsidRPr="000D7600" w:rsidRDefault="00740E4F" w:rsidP="00740E4F">
      <w:pPr>
        <w:pStyle w:val="20"/>
        <w:numPr>
          <w:ilvl w:val="0"/>
          <w:numId w:val="16"/>
        </w:numPr>
        <w:shd w:val="clear" w:color="auto" w:fill="auto"/>
        <w:tabs>
          <w:tab w:val="left" w:pos="126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Участвовать в проведении совещаний и семинаров по вопросам, отнесенным к его компетенции.</w:t>
      </w:r>
    </w:p>
    <w:p w:rsidR="00740E4F" w:rsidRPr="000D7600" w:rsidRDefault="00740E4F" w:rsidP="00740E4F">
      <w:pPr>
        <w:pStyle w:val="20"/>
        <w:numPr>
          <w:ilvl w:val="0"/>
          <w:numId w:val="16"/>
        </w:numPr>
        <w:shd w:val="clear" w:color="auto" w:fill="auto"/>
        <w:tabs>
          <w:tab w:val="left" w:pos="131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Представлять свои интересы у руководства администрации района.</w:t>
      </w:r>
    </w:p>
    <w:p w:rsidR="00740E4F" w:rsidRPr="000D7600" w:rsidRDefault="00740E4F" w:rsidP="00740E4F">
      <w:pPr>
        <w:pStyle w:val="20"/>
        <w:numPr>
          <w:ilvl w:val="0"/>
          <w:numId w:val="16"/>
        </w:numPr>
        <w:shd w:val="clear" w:color="auto" w:fill="auto"/>
        <w:tabs>
          <w:tab w:val="left" w:pos="127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Принимать решения и участвовать в их подготовке в соответствии с должностными правами и обязанностями.</w:t>
      </w:r>
    </w:p>
    <w:p w:rsidR="00740E4F" w:rsidRPr="000D7600" w:rsidRDefault="00740E4F" w:rsidP="00740E4F">
      <w:pPr>
        <w:pStyle w:val="20"/>
        <w:numPr>
          <w:ilvl w:val="0"/>
          <w:numId w:val="16"/>
        </w:numPr>
        <w:shd w:val="clear" w:color="auto" w:fill="auto"/>
        <w:tabs>
          <w:tab w:val="left" w:pos="126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740E4F" w:rsidRPr="000D7600" w:rsidRDefault="00740E4F" w:rsidP="00740E4F">
      <w:pPr>
        <w:pStyle w:val="20"/>
        <w:numPr>
          <w:ilvl w:val="0"/>
          <w:numId w:val="16"/>
        </w:numPr>
        <w:shd w:val="clear" w:color="auto" w:fill="auto"/>
        <w:tabs>
          <w:tab w:val="left" w:pos="1575"/>
          <w:tab w:val="left" w:pos="2244"/>
          <w:tab w:val="left" w:pos="3737"/>
          <w:tab w:val="left" w:pos="57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На</w:t>
      </w:r>
      <w:r w:rsidRPr="000D7600">
        <w:rPr>
          <w:sz w:val="24"/>
          <w:szCs w:val="24"/>
        </w:rPr>
        <w:tab/>
        <w:t>внесение</w:t>
      </w:r>
      <w:r w:rsidRPr="000D7600">
        <w:rPr>
          <w:sz w:val="24"/>
          <w:szCs w:val="24"/>
        </w:rPr>
        <w:tab/>
        <w:t>предложений</w:t>
      </w:r>
      <w:r w:rsidRPr="000D7600">
        <w:rPr>
          <w:sz w:val="24"/>
          <w:szCs w:val="24"/>
        </w:rPr>
        <w:tab/>
        <w:t xml:space="preserve">председателю комиссии </w:t>
      </w:r>
      <w:proofErr w:type="gramStart"/>
      <w:r w:rsidRPr="000D7600">
        <w:rPr>
          <w:sz w:val="24"/>
          <w:szCs w:val="24"/>
        </w:rPr>
        <w:t>по</w:t>
      </w:r>
      <w:proofErr w:type="gramEnd"/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совершенствованию работы комиссии.</w:t>
      </w:r>
    </w:p>
    <w:p w:rsidR="00740E4F" w:rsidRPr="000D7600" w:rsidRDefault="00740E4F" w:rsidP="00740E4F">
      <w:pPr>
        <w:pStyle w:val="20"/>
        <w:numPr>
          <w:ilvl w:val="0"/>
          <w:numId w:val="16"/>
        </w:numPr>
        <w:shd w:val="clear" w:color="auto" w:fill="auto"/>
        <w:tabs>
          <w:tab w:val="left" w:pos="131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На профессиональную переподготовку, повышение квалификации,</w:t>
      </w:r>
    </w:p>
    <w:p w:rsidR="00740E4F" w:rsidRPr="000D7600" w:rsidRDefault="00740E4F" w:rsidP="00740E4F">
      <w:pPr>
        <w:pStyle w:val="20"/>
        <w:shd w:val="clear" w:color="auto" w:fill="auto"/>
        <w:tabs>
          <w:tab w:val="left" w:pos="2244"/>
          <w:tab w:val="left" w:pos="373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стажировку в</w:t>
      </w:r>
      <w:r w:rsidRPr="000D7600">
        <w:rPr>
          <w:sz w:val="24"/>
          <w:szCs w:val="24"/>
        </w:rPr>
        <w:tab/>
        <w:t>порядке,</w:t>
      </w:r>
      <w:r w:rsidRPr="000D7600">
        <w:rPr>
          <w:sz w:val="24"/>
          <w:szCs w:val="24"/>
        </w:rPr>
        <w:tab/>
        <w:t>установленном федеральным и краевым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законодательством;</w:t>
      </w:r>
    </w:p>
    <w:p w:rsidR="00740E4F" w:rsidRPr="000D7600" w:rsidRDefault="00740E4F" w:rsidP="00740E4F">
      <w:pPr>
        <w:pStyle w:val="20"/>
        <w:numPr>
          <w:ilvl w:val="0"/>
          <w:numId w:val="16"/>
        </w:numPr>
        <w:shd w:val="clear" w:color="auto" w:fill="auto"/>
        <w:tabs>
          <w:tab w:val="left" w:pos="131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На принятие самостоятельных управленческих и иных решений: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95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при голосовании в случае вынесения постановления или определения комиссии по делу об административном правонарушении, иного персонального дела, постановлений комиссии по профилактическим вопросам;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при организации предварительной подготовки дела об административном правонарушении, иного дела к рассмотрению на заседании комиссии;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10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по организации исполнения поручений председателя комиссии.</w:t>
      </w:r>
    </w:p>
    <w:p w:rsidR="000D7600" w:rsidRPr="000D7600" w:rsidRDefault="000D7600" w:rsidP="000D7600">
      <w:pPr>
        <w:pStyle w:val="20"/>
        <w:shd w:val="clear" w:color="auto" w:fill="auto"/>
        <w:tabs>
          <w:tab w:val="left" w:pos="1017"/>
        </w:tabs>
        <w:spacing w:after="0" w:line="240" w:lineRule="auto"/>
        <w:ind w:left="280" w:firstLine="0"/>
        <w:jc w:val="both"/>
        <w:rPr>
          <w:sz w:val="24"/>
          <w:szCs w:val="24"/>
        </w:rPr>
      </w:pPr>
      <w:r w:rsidRPr="000D7600">
        <w:rPr>
          <w:sz w:val="24"/>
          <w:szCs w:val="24"/>
        </w:rPr>
        <w:t xml:space="preserve"> 1</w:t>
      </w:r>
      <w:r w:rsidRPr="000D7600">
        <w:rPr>
          <w:sz w:val="24"/>
          <w:szCs w:val="24"/>
          <w:lang w:val="en-US"/>
        </w:rPr>
        <w:t xml:space="preserve">V </w:t>
      </w:r>
      <w:r w:rsidR="00740E4F" w:rsidRPr="000D7600">
        <w:rPr>
          <w:sz w:val="24"/>
          <w:szCs w:val="24"/>
        </w:rPr>
        <w:t>ОТВЕТСТВЕННОСТЬ</w:t>
      </w:r>
    </w:p>
    <w:p w:rsidR="00740E4F" w:rsidRPr="000D7600" w:rsidRDefault="000D7600" w:rsidP="000D7600">
      <w:pPr>
        <w:pStyle w:val="20"/>
        <w:shd w:val="clear" w:color="auto" w:fill="auto"/>
        <w:tabs>
          <w:tab w:val="left" w:pos="101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D7600">
        <w:rPr>
          <w:sz w:val="24"/>
          <w:szCs w:val="24"/>
        </w:rPr>
        <w:t xml:space="preserve"> С</w:t>
      </w:r>
      <w:r w:rsidR="00740E4F" w:rsidRPr="000D7600">
        <w:rPr>
          <w:sz w:val="24"/>
          <w:szCs w:val="24"/>
        </w:rPr>
        <w:t xml:space="preserve">екретарь комиссии по делам несовершеннолетних несет ответственность в соответствии с действующим законодательством за неисполнение или ненадлежащее исполнение по его вине возложенных на него должностных обязанностей, в том числе </w:t>
      </w:r>
      <w:proofErr w:type="gramStart"/>
      <w:r w:rsidR="00740E4F" w:rsidRPr="000D7600">
        <w:rPr>
          <w:sz w:val="24"/>
          <w:szCs w:val="24"/>
        </w:rPr>
        <w:t>за</w:t>
      </w:r>
      <w:proofErr w:type="gramEnd"/>
      <w:r w:rsidR="00740E4F" w:rsidRPr="000D7600">
        <w:rPr>
          <w:sz w:val="24"/>
          <w:szCs w:val="24"/>
        </w:rPr>
        <w:t>: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9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 xml:space="preserve">систематическое несоблюдение, без уважительной причины, установленных </w:t>
      </w:r>
      <w:r w:rsidRPr="000D7600">
        <w:rPr>
          <w:sz w:val="24"/>
          <w:szCs w:val="24"/>
        </w:rPr>
        <w:lastRenderedPageBreak/>
        <w:t>сроков исполнения должностных обязанностей;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90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несоблюдение ограничений и запретов, предусмотренных законодательством о муниципальной службе.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97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неисполнение возложенных на него функциональных обязанностей;</w:t>
      </w:r>
    </w:p>
    <w:p w:rsidR="00740E4F" w:rsidRPr="000D7600" w:rsidRDefault="00220CE5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97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не испо</w:t>
      </w:r>
      <w:r w:rsidR="00740E4F" w:rsidRPr="000D7600">
        <w:rPr>
          <w:sz w:val="24"/>
          <w:szCs w:val="24"/>
        </w:rPr>
        <w:t>льзование предоставленных ему прав;</w:t>
      </w:r>
    </w:p>
    <w:p w:rsidR="00740E4F" w:rsidRPr="000D7600" w:rsidRDefault="00740E4F" w:rsidP="00740E4F">
      <w:pPr>
        <w:pStyle w:val="20"/>
        <w:numPr>
          <w:ilvl w:val="0"/>
          <w:numId w:val="15"/>
        </w:numPr>
        <w:shd w:val="clear" w:color="auto" w:fill="auto"/>
        <w:tabs>
          <w:tab w:val="left" w:pos="97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сохранность вверенной ему документации;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-нарушение Правил внутреннего трудового распорядка, правил противопожарной безопасности и техники безопасности, установленных в администрации района.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0D7600">
        <w:rPr>
          <w:sz w:val="24"/>
          <w:szCs w:val="24"/>
        </w:rPr>
        <w:t>нарушение установленного законом порядка сбора, хранения, использования и защиты персональных данных.</w:t>
      </w:r>
    </w:p>
    <w:p w:rsidR="00740E4F" w:rsidRPr="000D7600" w:rsidRDefault="000D7600" w:rsidP="000D7600">
      <w:pPr>
        <w:pStyle w:val="20"/>
        <w:shd w:val="clear" w:color="auto" w:fill="auto"/>
        <w:tabs>
          <w:tab w:val="left" w:pos="0"/>
        </w:tabs>
        <w:spacing w:after="0" w:line="240" w:lineRule="auto"/>
        <w:ind w:left="568" w:firstLine="0"/>
        <w:jc w:val="both"/>
        <w:rPr>
          <w:sz w:val="24"/>
          <w:szCs w:val="24"/>
        </w:rPr>
      </w:pPr>
      <w:r w:rsidRPr="000D7600">
        <w:rPr>
          <w:sz w:val="24"/>
          <w:szCs w:val="24"/>
        </w:rPr>
        <w:t xml:space="preserve"> </w:t>
      </w:r>
      <w:proofErr w:type="gramStart"/>
      <w:r w:rsidRPr="000D7600">
        <w:rPr>
          <w:sz w:val="24"/>
          <w:szCs w:val="24"/>
          <w:lang w:val="en-US"/>
        </w:rPr>
        <w:t>V</w:t>
      </w:r>
      <w:r w:rsidRPr="00C430E7">
        <w:rPr>
          <w:sz w:val="24"/>
          <w:szCs w:val="24"/>
        </w:rPr>
        <w:t xml:space="preserve">  </w:t>
      </w:r>
      <w:r w:rsidR="00740E4F" w:rsidRPr="000D7600">
        <w:rPr>
          <w:sz w:val="24"/>
          <w:szCs w:val="24"/>
        </w:rPr>
        <w:t>УСЛОВИЯ</w:t>
      </w:r>
      <w:proofErr w:type="gramEnd"/>
      <w:r w:rsidR="00740E4F" w:rsidRPr="000D7600">
        <w:rPr>
          <w:sz w:val="24"/>
          <w:szCs w:val="24"/>
        </w:rPr>
        <w:t xml:space="preserve"> РАБОТЫ.</w:t>
      </w:r>
    </w:p>
    <w:p w:rsidR="00740E4F" w:rsidRPr="000D7600" w:rsidRDefault="00740E4F" w:rsidP="00740E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>Режи</w:t>
      </w:r>
      <w:r w:rsidR="000D7600" w:rsidRPr="000D7600">
        <w:rPr>
          <w:sz w:val="24"/>
          <w:szCs w:val="24"/>
        </w:rPr>
        <w:t xml:space="preserve">м работы </w:t>
      </w:r>
      <w:r w:rsidRPr="000D7600">
        <w:rPr>
          <w:sz w:val="24"/>
          <w:szCs w:val="24"/>
        </w:rPr>
        <w:t xml:space="preserve"> секретаря комиссии по делам несовершеннолетних определяется в соответствии с правилами внутреннего трудового распорядка, установленными в администрации района.</w:t>
      </w:r>
    </w:p>
    <w:p w:rsidR="00740E4F" w:rsidRPr="000D7600" w:rsidRDefault="000D7600" w:rsidP="000D7600">
      <w:pPr>
        <w:pStyle w:val="20"/>
        <w:shd w:val="clear" w:color="auto" w:fill="auto"/>
        <w:tabs>
          <w:tab w:val="left" w:pos="4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430E7">
        <w:rPr>
          <w:sz w:val="24"/>
          <w:szCs w:val="24"/>
        </w:rPr>
        <w:t xml:space="preserve">           </w:t>
      </w:r>
      <w:r w:rsidRPr="000D7600">
        <w:rPr>
          <w:sz w:val="24"/>
          <w:szCs w:val="24"/>
          <w:lang w:val="en-US"/>
        </w:rPr>
        <w:t>V</w:t>
      </w:r>
      <w:r w:rsidRPr="000D7600">
        <w:rPr>
          <w:sz w:val="24"/>
          <w:szCs w:val="24"/>
        </w:rPr>
        <w:t xml:space="preserve">1 </w:t>
      </w:r>
      <w:r w:rsidR="00740E4F" w:rsidRPr="000D7600">
        <w:rPr>
          <w:sz w:val="24"/>
          <w:szCs w:val="24"/>
        </w:rPr>
        <w:t>ТРЕБОВАНИЯ К РАБОТНИКУ</w:t>
      </w:r>
    </w:p>
    <w:p w:rsidR="00740E4F" w:rsidRPr="000D7600" w:rsidRDefault="000D7600" w:rsidP="00740E4F">
      <w:pPr>
        <w:pStyle w:val="20"/>
        <w:numPr>
          <w:ilvl w:val="0"/>
          <w:numId w:val="18"/>
        </w:numPr>
        <w:shd w:val="clear" w:color="auto" w:fill="auto"/>
        <w:tabs>
          <w:tab w:val="left" w:pos="12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 xml:space="preserve"> С</w:t>
      </w:r>
      <w:r w:rsidR="00740E4F" w:rsidRPr="000D7600">
        <w:rPr>
          <w:sz w:val="24"/>
          <w:szCs w:val="24"/>
        </w:rPr>
        <w:t>екретарь комиссии по делам несовершеннолетних и защите их прав администрации Кадыйского муниципального района должен иметь  профессиональное образование. Требования к стажу муниципальной службы или стажу работы по специальности, направлению подготовки не предъявляется.</w:t>
      </w:r>
    </w:p>
    <w:p w:rsidR="00740E4F" w:rsidRDefault="000D7600" w:rsidP="0077205A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D7600">
        <w:rPr>
          <w:sz w:val="24"/>
          <w:szCs w:val="24"/>
        </w:rPr>
        <w:t xml:space="preserve"> С</w:t>
      </w:r>
      <w:r w:rsidR="00740E4F" w:rsidRPr="000D7600">
        <w:rPr>
          <w:sz w:val="24"/>
          <w:szCs w:val="24"/>
        </w:rPr>
        <w:t xml:space="preserve">екретарь комиссии по делам несовершеннолетних должен знать правила и нормы охраны труда, техники безопасности и противопожарной </w:t>
      </w:r>
      <w:r w:rsidR="0077205A">
        <w:rPr>
          <w:sz w:val="24"/>
          <w:szCs w:val="24"/>
        </w:rPr>
        <w:t xml:space="preserve">защиты. Должен уметь работать с </w:t>
      </w:r>
      <w:r w:rsidR="00740E4F" w:rsidRPr="000D7600">
        <w:rPr>
          <w:sz w:val="24"/>
          <w:szCs w:val="24"/>
        </w:rPr>
        <w:t>людьми</w:t>
      </w:r>
      <w:r w:rsidR="0077205A">
        <w:rPr>
          <w:sz w:val="24"/>
          <w:szCs w:val="24"/>
        </w:rPr>
        <w:t>.</w:t>
      </w:r>
    </w:p>
    <w:p w:rsidR="005F5E2F" w:rsidRPr="005F6F70" w:rsidRDefault="005F5E2F" w:rsidP="0077205A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</w:pPr>
      <w:bookmarkStart w:id="0" w:name="_GoBack"/>
      <w:bookmarkEnd w:id="0"/>
    </w:p>
    <w:sectPr w:rsidR="005F5E2F" w:rsidRPr="005F6F70" w:rsidSect="0019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D147B03"/>
    <w:multiLevelType w:val="multilevel"/>
    <w:tmpl w:val="0C2E94D6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F129DC"/>
    <w:multiLevelType w:val="multilevel"/>
    <w:tmpl w:val="0D68B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15AA7"/>
    <w:multiLevelType w:val="hybridMultilevel"/>
    <w:tmpl w:val="6560A736"/>
    <w:lvl w:ilvl="0" w:tplc="E898C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4E6AAC"/>
    <w:multiLevelType w:val="hybridMultilevel"/>
    <w:tmpl w:val="10CCAB40"/>
    <w:lvl w:ilvl="0" w:tplc="401A9368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AAC28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7046B8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201A36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C28716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DAB840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F01D7E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D0EE30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30C4E2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316C8A"/>
    <w:multiLevelType w:val="hybridMultilevel"/>
    <w:tmpl w:val="ED9E4954"/>
    <w:lvl w:ilvl="0" w:tplc="E9783B86">
      <w:start w:val="1"/>
      <w:numFmt w:val="upperRoman"/>
      <w:lvlText w:val="%1."/>
      <w:lvlJc w:val="left"/>
      <w:pPr>
        <w:ind w:left="1000" w:hanging="720"/>
      </w:p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>
      <w:start w:val="1"/>
      <w:numFmt w:val="lowerRoman"/>
      <w:lvlText w:val="%3."/>
      <w:lvlJc w:val="right"/>
      <w:pPr>
        <w:ind w:left="2080" w:hanging="180"/>
      </w:pPr>
    </w:lvl>
    <w:lvl w:ilvl="3" w:tplc="0419000F">
      <w:start w:val="1"/>
      <w:numFmt w:val="decimal"/>
      <w:lvlText w:val="%4."/>
      <w:lvlJc w:val="left"/>
      <w:pPr>
        <w:ind w:left="2800" w:hanging="360"/>
      </w:pPr>
    </w:lvl>
    <w:lvl w:ilvl="4" w:tplc="04190019">
      <w:start w:val="1"/>
      <w:numFmt w:val="lowerLetter"/>
      <w:lvlText w:val="%5."/>
      <w:lvlJc w:val="left"/>
      <w:pPr>
        <w:ind w:left="3520" w:hanging="360"/>
      </w:pPr>
    </w:lvl>
    <w:lvl w:ilvl="5" w:tplc="0419001B">
      <w:start w:val="1"/>
      <w:numFmt w:val="lowerRoman"/>
      <w:lvlText w:val="%6."/>
      <w:lvlJc w:val="right"/>
      <w:pPr>
        <w:ind w:left="4240" w:hanging="180"/>
      </w:pPr>
    </w:lvl>
    <w:lvl w:ilvl="6" w:tplc="0419000F">
      <w:start w:val="1"/>
      <w:numFmt w:val="decimal"/>
      <w:lvlText w:val="%7."/>
      <w:lvlJc w:val="left"/>
      <w:pPr>
        <w:ind w:left="4960" w:hanging="360"/>
      </w:pPr>
    </w:lvl>
    <w:lvl w:ilvl="7" w:tplc="04190019">
      <w:start w:val="1"/>
      <w:numFmt w:val="lowerLetter"/>
      <w:lvlText w:val="%8."/>
      <w:lvlJc w:val="left"/>
      <w:pPr>
        <w:ind w:left="5680" w:hanging="360"/>
      </w:pPr>
    </w:lvl>
    <w:lvl w:ilvl="8" w:tplc="0419001B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173D46E8"/>
    <w:multiLevelType w:val="multilevel"/>
    <w:tmpl w:val="C58AB35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2C6D7F"/>
    <w:multiLevelType w:val="multilevel"/>
    <w:tmpl w:val="E05E30D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BD0229"/>
    <w:multiLevelType w:val="multilevel"/>
    <w:tmpl w:val="237806D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1F03051"/>
    <w:multiLevelType w:val="hybridMultilevel"/>
    <w:tmpl w:val="F974663A"/>
    <w:lvl w:ilvl="0" w:tplc="EB466C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64D16F0"/>
    <w:multiLevelType w:val="multilevel"/>
    <w:tmpl w:val="31F84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C70EBA"/>
    <w:multiLevelType w:val="multilevel"/>
    <w:tmpl w:val="62FA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3090496E"/>
    <w:multiLevelType w:val="hybridMultilevel"/>
    <w:tmpl w:val="64E05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833222"/>
    <w:multiLevelType w:val="multilevel"/>
    <w:tmpl w:val="DFF8D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BB5214"/>
    <w:multiLevelType w:val="multilevel"/>
    <w:tmpl w:val="16C4A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A82897"/>
    <w:multiLevelType w:val="multilevel"/>
    <w:tmpl w:val="CF66F4A2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E64CDC"/>
    <w:multiLevelType w:val="hybridMultilevel"/>
    <w:tmpl w:val="40EAAF5A"/>
    <w:lvl w:ilvl="0" w:tplc="A46E8F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6131C0"/>
    <w:multiLevelType w:val="multilevel"/>
    <w:tmpl w:val="B10A58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9C07B4"/>
    <w:multiLevelType w:val="multilevel"/>
    <w:tmpl w:val="8C3A0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1800"/>
      </w:pPr>
      <w:rPr>
        <w:rFonts w:hint="default"/>
      </w:rPr>
    </w:lvl>
  </w:abstractNum>
  <w:abstractNum w:abstractNumId="19">
    <w:nsid w:val="3FCA5791"/>
    <w:multiLevelType w:val="multilevel"/>
    <w:tmpl w:val="1DA49DC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5BF70E5"/>
    <w:multiLevelType w:val="hybridMultilevel"/>
    <w:tmpl w:val="CF4E6CCC"/>
    <w:lvl w:ilvl="0" w:tplc="2B5A6D4E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BF52C1"/>
    <w:multiLevelType w:val="multilevel"/>
    <w:tmpl w:val="13FCE83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F960DC"/>
    <w:multiLevelType w:val="multilevel"/>
    <w:tmpl w:val="487AC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D24768"/>
    <w:multiLevelType w:val="multilevel"/>
    <w:tmpl w:val="68F4D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10081F"/>
    <w:multiLevelType w:val="multilevel"/>
    <w:tmpl w:val="A03A3A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CAB5E6D"/>
    <w:multiLevelType w:val="multilevel"/>
    <w:tmpl w:val="6AFA5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C76D40"/>
    <w:multiLevelType w:val="multilevel"/>
    <w:tmpl w:val="152A638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3FE1B14"/>
    <w:multiLevelType w:val="multilevel"/>
    <w:tmpl w:val="F8A0ADC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7"/>
  </w:num>
  <w:num w:numId="5">
    <w:abstractNumId w:val="6"/>
  </w:num>
  <w:num w:numId="6">
    <w:abstractNumId w:val="19"/>
  </w:num>
  <w:num w:numId="7">
    <w:abstractNumId w:val="11"/>
  </w:num>
  <w:num w:numId="8">
    <w:abstractNumId w:val="18"/>
  </w:num>
  <w:num w:numId="9">
    <w:abstractNumId w:val="20"/>
  </w:num>
  <w:num w:numId="10">
    <w:abstractNumId w:val="16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15"/>
  </w:num>
  <w:num w:numId="21">
    <w:abstractNumId w:val="10"/>
  </w:num>
  <w:num w:numId="22">
    <w:abstractNumId w:val="23"/>
  </w:num>
  <w:num w:numId="23">
    <w:abstractNumId w:val="13"/>
  </w:num>
  <w:num w:numId="24">
    <w:abstractNumId w:val="2"/>
  </w:num>
  <w:num w:numId="25">
    <w:abstractNumId w:val="14"/>
  </w:num>
  <w:num w:numId="26">
    <w:abstractNumId w:val="22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E3"/>
    <w:rsid w:val="00045F37"/>
    <w:rsid w:val="00062838"/>
    <w:rsid w:val="000A0532"/>
    <w:rsid w:val="000B748E"/>
    <w:rsid w:val="000D7600"/>
    <w:rsid w:val="000F11E7"/>
    <w:rsid w:val="0015610C"/>
    <w:rsid w:val="001664CB"/>
    <w:rsid w:val="00190D8E"/>
    <w:rsid w:val="001B178E"/>
    <w:rsid w:val="001D36C4"/>
    <w:rsid w:val="00210506"/>
    <w:rsid w:val="00220CE5"/>
    <w:rsid w:val="002C4C90"/>
    <w:rsid w:val="00326CAB"/>
    <w:rsid w:val="00355BBF"/>
    <w:rsid w:val="003A1C27"/>
    <w:rsid w:val="00415657"/>
    <w:rsid w:val="00436984"/>
    <w:rsid w:val="0049731F"/>
    <w:rsid w:val="004A095F"/>
    <w:rsid w:val="004C16AF"/>
    <w:rsid w:val="004C34EE"/>
    <w:rsid w:val="00565034"/>
    <w:rsid w:val="005802AE"/>
    <w:rsid w:val="005C5F69"/>
    <w:rsid w:val="005E688A"/>
    <w:rsid w:val="005F5E2F"/>
    <w:rsid w:val="005F6F70"/>
    <w:rsid w:val="0060443B"/>
    <w:rsid w:val="00615177"/>
    <w:rsid w:val="00637613"/>
    <w:rsid w:val="00695A1D"/>
    <w:rsid w:val="006D3C16"/>
    <w:rsid w:val="007200FB"/>
    <w:rsid w:val="00727934"/>
    <w:rsid w:val="00740E4F"/>
    <w:rsid w:val="0074619B"/>
    <w:rsid w:val="0077205A"/>
    <w:rsid w:val="007A6F8B"/>
    <w:rsid w:val="007C770D"/>
    <w:rsid w:val="007E262A"/>
    <w:rsid w:val="00802381"/>
    <w:rsid w:val="00821639"/>
    <w:rsid w:val="008978C0"/>
    <w:rsid w:val="0098167C"/>
    <w:rsid w:val="00A002DF"/>
    <w:rsid w:val="00A26451"/>
    <w:rsid w:val="00AA3547"/>
    <w:rsid w:val="00AB5577"/>
    <w:rsid w:val="00B46706"/>
    <w:rsid w:val="00BA1956"/>
    <w:rsid w:val="00BA5EFA"/>
    <w:rsid w:val="00C430E7"/>
    <w:rsid w:val="00C538A1"/>
    <w:rsid w:val="00C9683D"/>
    <w:rsid w:val="00CF42B3"/>
    <w:rsid w:val="00D115E3"/>
    <w:rsid w:val="00D1176C"/>
    <w:rsid w:val="00D1302D"/>
    <w:rsid w:val="00D17193"/>
    <w:rsid w:val="00D513A3"/>
    <w:rsid w:val="00D549F0"/>
    <w:rsid w:val="00DA504A"/>
    <w:rsid w:val="00E712DD"/>
    <w:rsid w:val="00E719D4"/>
    <w:rsid w:val="00EA00B6"/>
    <w:rsid w:val="00F27BFF"/>
    <w:rsid w:val="00F50C4D"/>
    <w:rsid w:val="00F5566F"/>
    <w:rsid w:val="00F80912"/>
    <w:rsid w:val="00F85586"/>
    <w:rsid w:val="00F86285"/>
    <w:rsid w:val="00FB5948"/>
    <w:rsid w:val="00FD49E1"/>
    <w:rsid w:val="00FE477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4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42B3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67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740E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0E4F"/>
    <w:pPr>
      <w:widowControl w:val="0"/>
      <w:shd w:val="clear" w:color="auto" w:fill="FFFFFF"/>
      <w:spacing w:after="1260" w:line="106" w:lineRule="exact"/>
      <w:ind w:hanging="14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BA5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BA5E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BA5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A5EFA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a7">
    <w:name w:val="Оглавление_"/>
    <w:basedOn w:val="a0"/>
    <w:link w:val="a8"/>
    <w:rsid w:val="00BA5E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A5E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Курсив"/>
    <w:basedOn w:val="2"/>
    <w:rsid w:val="00BA5E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BA5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5EFA"/>
    <w:pPr>
      <w:widowControl w:val="0"/>
      <w:shd w:val="clear" w:color="auto" w:fill="FFFFFF"/>
      <w:spacing w:after="180" w:line="0" w:lineRule="atLeast"/>
      <w:jc w:val="both"/>
    </w:pPr>
    <w:rPr>
      <w:rFonts w:ascii="Impact" w:eastAsia="Impact" w:hAnsi="Impact" w:cs="Impact"/>
      <w:sz w:val="20"/>
      <w:szCs w:val="20"/>
    </w:rPr>
  </w:style>
  <w:style w:type="paragraph" w:customStyle="1" w:styleId="a8">
    <w:name w:val="Оглавление"/>
    <w:basedOn w:val="a"/>
    <w:link w:val="a7"/>
    <w:rsid w:val="00BA5EFA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BA5EFA"/>
    <w:pPr>
      <w:widowControl w:val="0"/>
      <w:shd w:val="clear" w:color="auto" w:fill="FFFFFF"/>
      <w:spacing w:before="240" w:after="300" w:line="0" w:lineRule="atLeast"/>
      <w:ind w:hanging="600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BA5E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4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42B3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67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740E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0E4F"/>
    <w:pPr>
      <w:widowControl w:val="0"/>
      <w:shd w:val="clear" w:color="auto" w:fill="FFFFFF"/>
      <w:spacing w:after="1260" w:line="106" w:lineRule="exact"/>
      <w:ind w:hanging="14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BA5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BA5E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BA5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A5EFA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a7">
    <w:name w:val="Оглавление_"/>
    <w:basedOn w:val="a0"/>
    <w:link w:val="a8"/>
    <w:rsid w:val="00BA5E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A5E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Курсив"/>
    <w:basedOn w:val="2"/>
    <w:rsid w:val="00BA5E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BA5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5EFA"/>
    <w:pPr>
      <w:widowControl w:val="0"/>
      <w:shd w:val="clear" w:color="auto" w:fill="FFFFFF"/>
      <w:spacing w:after="180" w:line="0" w:lineRule="atLeast"/>
      <w:jc w:val="both"/>
    </w:pPr>
    <w:rPr>
      <w:rFonts w:ascii="Impact" w:eastAsia="Impact" w:hAnsi="Impact" w:cs="Impact"/>
      <w:sz w:val="20"/>
      <w:szCs w:val="20"/>
    </w:rPr>
  </w:style>
  <w:style w:type="paragraph" w:customStyle="1" w:styleId="a8">
    <w:name w:val="Оглавление"/>
    <w:basedOn w:val="a"/>
    <w:link w:val="a7"/>
    <w:rsid w:val="00BA5EFA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BA5EFA"/>
    <w:pPr>
      <w:widowControl w:val="0"/>
      <w:shd w:val="clear" w:color="auto" w:fill="FFFFFF"/>
      <w:spacing w:before="240" w:after="300" w:line="0" w:lineRule="atLeast"/>
      <w:ind w:hanging="600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BA5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912E-4654-44CE-9A2F-C41ADC0F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Админ</cp:lastModifiedBy>
  <cp:revision>2</cp:revision>
  <cp:lastPrinted>2020-03-16T10:32:00Z</cp:lastPrinted>
  <dcterms:created xsi:type="dcterms:W3CDTF">2020-03-17T06:05:00Z</dcterms:created>
  <dcterms:modified xsi:type="dcterms:W3CDTF">2020-03-17T06:05:00Z</dcterms:modified>
</cp:coreProperties>
</file>